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132" w:rsidRDefault="00816132" w:rsidP="00816132">
      <w:pPr>
        <w:suppressAutoHyphens/>
        <w:ind w:firstLine="0"/>
        <w:jc w:val="right"/>
        <w:rPr>
          <w:rFonts w:eastAsia="Times New Roman" w:cs="Times New Roman"/>
          <w:b/>
          <w:bCs/>
          <w:color w:val="000000"/>
          <w:sz w:val="28"/>
          <w:szCs w:val="28"/>
        </w:rPr>
      </w:pPr>
      <w:bookmarkStart w:id="0" w:name="OLE_LINK189"/>
      <w:bookmarkStart w:id="1" w:name="OLE_LINK190"/>
      <w:bookmarkStart w:id="2" w:name="OLE_LINK19"/>
      <w:bookmarkStart w:id="3" w:name="OLE_LINK20"/>
      <w:bookmarkStart w:id="4" w:name="_Toc273554828"/>
      <w:bookmarkStart w:id="5" w:name="_Toc273558607"/>
      <w:r>
        <w:rPr>
          <w:rFonts w:eastAsia="Times New Roman" w:cs="Times New Roman"/>
          <w:b/>
          <w:bCs/>
          <w:color w:val="000000"/>
          <w:sz w:val="28"/>
          <w:szCs w:val="28"/>
        </w:rPr>
        <w:t>Проект</w:t>
      </w:r>
    </w:p>
    <w:p w:rsidR="00816132" w:rsidRPr="007D54A9" w:rsidRDefault="00816132" w:rsidP="00816132">
      <w:pPr>
        <w:suppressAutoHyphens/>
        <w:ind w:firstLine="0"/>
        <w:jc w:val="center"/>
        <w:rPr>
          <w:rFonts w:eastAsia="Times New Roman" w:cs="Times New Roman"/>
          <w:b/>
          <w:bCs/>
          <w:color w:val="000000"/>
          <w:sz w:val="28"/>
          <w:szCs w:val="28"/>
        </w:rPr>
      </w:pPr>
      <w:r w:rsidRPr="007D54A9">
        <w:rPr>
          <w:rFonts w:eastAsia="Times New Roman" w:cs="Times New Roman"/>
          <w:b/>
          <w:bCs/>
          <w:color w:val="000000"/>
          <w:sz w:val="28"/>
          <w:szCs w:val="28"/>
        </w:rPr>
        <w:t>Муниципальное образование Кондинский район</w:t>
      </w:r>
    </w:p>
    <w:p w:rsidR="00816132" w:rsidRPr="007D54A9" w:rsidRDefault="00816132" w:rsidP="00816132">
      <w:pPr>
        <w:ind w:firstLine="0"/>
        <w:jc w:val="center"/>
        <w:rPr>
          <w:rFonts w:eastAsia="Times New Roman" w:cs="Times New Roman"/>
          <w:b/>
          <w:szCs w:val="24"/>
        </w:rPr>
      </w:pPr>
      <w:r w:rsidRPr="007D54A9">
        <w:rPr>
          <w:rFonts w:eastAsia="Times New Roman" w:cs="Times New Roman"/>
          <w:b/>
          <w:szCs w:val="24"/>
        </w:rPr>
        <w:t>Ханты-Мансийского автономного округа – Югры</w:t>
      </w:r>
    </w:p>
    <w:p w:rsidR="00816132" w:rsidRPr="007D54A9" w:rsidRDefault="00816132" w:rsidP="00816132">
      <w:pPr>
        <w:keepNext/>
        <w:suppressAutoHyphens/>
        <w:ind w:firstLine="0"/>
        <w:jc w:val="center"/>
        <w:outlineLvl w:val="0"/>
        <w:rPr>
          <w:rFonts w:eastAsia="Times New Roman" w:cs="Times New Roman"/>
          <w:b/>
          <w:bCs/>
          <w:color w:val="000000"/>
          <w:sz w:val="28"/>
          <w:szCs w:val="32"/>
          <w:lang w:val="x-none" w:eastAsia="x-none"/>
        </w:rPr>
      </w:pPr>
      <w:r w:rsidRPr="007D54A9">
        <w:rPr>
          <w:rFonts w:eastAsia="Times New Roman" w:cs="Times New Roman"/>
          <w:b/>
          <w:bCs/>
          <w:color w:val="000000"/>
          <w:sz w:val="28"/>
          <w:szCs w:val="32"/>
          <w:lang w:val="x-none" w:eastAsia="x-none"/>
        </w:rPr>
        <w:t>АДМИНИСТРАЦИЯ КОНДИНСКОГО РАЙОНА</w:t>
      </w:r>
    </w:p>
    <w:p w:rsidR="00816132" w:rsidRPr="007D54A9" w:rsidRDefault="00816132" w:rsidP="00816132">
      <w:pPr>
        <w:ind w:firstLine="0"/>
        <w:jc w:val="left"/>
        <w:rPr>
          <w:rFonts w:eastAsia="Times New Roman" w:cs="Times New Roman"/>
          <w:color w:val="000000"/>
          <w:sz w:val="28"/>
          <w:szCs w:val="24"/>
        </w:rPr>
      </w:pPr>
    </w:p>
    <w:p w:rsidR="00816132" w:rsidRPr="007D54A9" w:rsidRDefault="00816132" w:rsidP="00816132">
      <w:pPr>
        <w:keepNext/>
        <w:suppressAutoHyphens/>
        <w:ind w:firstLine="0"/>
        <w:jc w:val="center"/>
        <w:outlineLvl w:val="2"/>
        <w:rPr>
          <w:rFonts w:eastAsia="Times New Roman" w:cs="Times New Roman"/>
          <w:b/>
          <w:color w:val="000000"/>
          <w:sz w:val="32"/>
          <w:szCs w:val="24"/>
        </w:rPr>
      </w:pPr>
      <w:r w:rsidRPr="007D54A9">
        <w:rPr>
          <w:rFonts w:eastAsia="Times New Roman" w:cs="Times New Roman"/>
          <w:b/>
          <w:color w:val="000000"/>
          <w:sz w:val="32"/>
          <w:szCs w:val="24"/>
        </w:rPr>
        <w:t>ПОСТАНОВЛЕНИЕ</w:t>
      </w:r>
    </w:p>
    <w:p w:rsidR="00816132" w:rsidRPr="007D54A9" w:rsidRDefault="00816132" w:rsidP="00816132">
      <w:pPr>
        <w:suppressAutoHyphens/>
        <w:ind w:firstLine="0"/>
        <w:jc w:val="center"/>
        <w:rPr>
          <w:rFonts w:eastAsia="Times New Roman" w:cs="Times New Roman"/>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3071"/>
        <w:gridCol w:w="2202"/>
        <w:gridCol w:w="1276"/>
      </w:tblGrid>
      <w:tr w:rsidR="00816132" w:rsidRPr="007D54A9" w:rsidTr="0071797E">
        <w:tc>
          <w:tcPr>
            <w:tcW w:w="3340" w:type="dxa"/>
            <w:tcBorders>
              <w:top w:val="nil"/>
              <w:left w:val="nil"/>
              <w:bottom w:val="nil"/>
              <w:right w:val="nil"/>
            </w:tcBorders>
          </w:tcPr>
          <w:p w:rsidR="00816132" w:rsidRPr="007D54A9" w:rsidRDefault="00816132" w:rsidP="0071797E">
            <w:pPr>
              <w:ind w:firstLine="0"/>
              <w:jc w:val="left"/>
              <w:rPr>
                <w:rFonts w:eastAsia="Times New Roman" w:cs="Times New Roman"/>
                <w:color w:val="000000"/>
                <w:sz w:val="28"/>
                <w:szCs w:val="28"/>
              </w:rPr>
            </w:pPr>
            <w:r w:rsidRPr="007D54A9">
              <w:rPr>
                <w:rFonts w:eastAsia="Times New Roman" w:cs="Times New Roman"/>
                <w:color w:val="000000"/>
                <w:sz w:val="28"/>
                <w:szCs w:val="28"/>
              </w:rPr>
              <w:t xml:space="preserve">от </w:t>
            </w:r>
            <w:r>
              <w:rPr>
                <w:rFonts w:eastAsia="Times New Roman" w:cs="Times New Roman"/>
                <w:color w:val="000000"/>
                <w:sz w:val="28"/>
                <w:szCs w:val="28"/>
              </w:rPr>
              <w:t xml:space="preserve">              </w:t>
            </w:r>
            <w:r w:rsidR="00704B2A">
              <w:rPr>
                <w:rFonts w:eastAsia="Times New Roman" w:cs="Times New Roman"/>
                <w:color w:val="000000"/>
                <w:sz w:val="28"/>
                <w:szCs w:val="28"/>
              </w:rPr>
              <w:t xml:space="preserve"> 2026</w:t>
            </w:r>
            <w:r w:rsidRPr="007D54A9">
              <w:rPr>
                <w:rFonts w:eastAsia="Times New Roman" w:cs="Times New Roman"/>
                <w:color w:val="000000"/>
                <w:sz w:val="28"/>
                <w:szCs w:val="28"/>
              </w:rPr>
              <w:t xml:space="preserve"> года</w:t>
            </w:r>
          </w:p>
        </w:tc>
        <w:tc>
          <w:tcPr>
            <w:tcW w:w="3071" w:type="dxa"/>
            <w:tcBorders>
              <w:top w:val="nil"/>
              <w:left w:val="nil"/>
              <w:bottom w:val="nil"/>
              <w:right w:val="nil"/>
            </w:tcBorders>
          </w:tcPr>
          <w:p w:rsidR="00816132" w:rsidRPr="007D54A9" w:rsidRDefault="00816132" w:rsidP="0071797E">
            <w:pPr>
              <w:ind w:firstLine="0"/>
              <w:jc w:val="center"/>
              <w:rPr>
                <w:rFonts w:eastAsia="Times New Roman" w:cs="Times New Roman"/>
                <w:color w:val="000000"/>
                <w:sz w:val="28"/>
                <w:szCs w:val="28"/>
              </w:rPr>
            </w:pPr>
          </w:p>
        </w:tc>
        <w:tc>
          <w:tcPr>
            <w:tcW w:w="2202" w:type="dxa"/>
            <w:tcBorders>
              <w:top w:val="nil"/>
              <w:left w:val="nil"/>
              <w:bottom w:val="nil"/>
              <w:right w:val="nil"/>
            </w:tcBorders>
          </w:tcPr>
          <w:p w:rsidR="00816132" w:rsidRPr="007D54A9" w:rsidRDefault="00816132" w:rsidP="0071797E">
            <w:pPr>
              <w:ind w:firstLine="0"/>
              <w:jc w:val="right"/>
              <w:rPr>
                <w:rFonts w:eastAsia="Times New Roman" w:cs="Times New Roman"/>
                <w:color w:val="000000"/>
                <w:sz w:val="28"/>
                <w:szCs w:val="28"/>
              </w:rPr>
            </w:pPr>
          </w:p>
        </w:tc>
        <w:tc>
          <w:tcPr>
            <w:tcW w:w="1276" w:type="dxa"/>
            <w:tcBorders>
              <w:top w:val="nil"/>
              <w:left w:val="nil"/>
              <w:bottom w:val="nil"/>
              <w:right w:val="nil"/>
            </w:tcBorders>
          </w:tcPr>
          <w:p w:rsidR="00816132" w:rsidRPr="007D54A9" w:rsidRDefault="00816132" w:rsidP="0071797E">
            <w:pPr>
              <w:ind w:firstLine="0"/>
              <w:rPr>
                <w:rFonts w:eastAsia="Times New Roman" w:cs="Times New Roman"/>
                <w:color w:val="000000"/>
                <w:sz w:val="28"/>
                <w:szCs w:val="28"/>
              </w:rPr>
            </w:pPr>
            <w:r w:rsidRPr="007D54A9">
              <w:rPr>
                <w:rFonts w:eastAsia="Times New Roman" w:cs="Times New Roman"/>
                <w:color w:val="000000"/>
                <w:sz w:val="28"/>
                <w:szCs w:val="28"/>
              </w:rPr>
              <w:t xml:space="preserve">№ </w:t>
            </w:r>
            <w:r>
              <w:rPr>
                <w:rFonts w:eastAsia="Times New Roman" w:cs="Times New Roman"/>
                <w:color w:val="000000"/>
                <w:sz w:val="28"/>
                <w:szCs w:val="28"/>
              </w:rPr>
              <w:t xml:space="preserve"> </w:t>
            </w:r>
          </w:p>
        </w:tc>
      </w:tr>
      <w:tr w:rsidR="00816132" w:rsidRPr="007D54A9" w:rsidTr="0071797E">
        <w:tc>
          <w:tcPr>
            <w:tcW w:w="3340" w:type="dxa"/>
            <w:tcBorders>
              <w:top w:val="nil"/>
              <w:left w:val="nil"/>
              <w:bottom w:val="nil"/>
              <w:right w:val="nil"/>
            </w:tcBorders>
          </w:tcPr>
          <w:p w:rsidR="00816132" w:rsidRPr="007D54A9" w:rsidRDefault="00816132" w:rsidP="0071797E">
            <w:pPr>
              <w:ind w:firstLine="0"/>
              <w:jc w:val="left"/>
              <w:rPr>
                <w:rFonts w:eastAsia="Times New Roman" w:cs="Times New Roman"/>
                <w:color w:val="000000"/>
                <w:sz w:val="28"/>
                <w:szCs w:val="28"/>
              </w:rPr>
            </w:pPr>
          </w:p>
        </w:tc>
        <w:tc>
          <w:tcPr>
            <w:tcW w:w="3071" w:type="dxa"/>
            <w:tcBorders>
              <w:top w:val="nil"/>
              <w:left w:val="nil"/>
              <w:bottom w:val="nil"/>
              <w:right w:val="nil"/>
            </w:tcBorders>
          </w:tcPr>
          <w:p w:rsidR="00816132" w:rsidRPr="007D54A9" w:rsidRDefault="00816132" w:rsidP="0071797E">
            <w:pPr>
              <w:ind w:firstLine="0"/>
              <w:jc w:val="center"/>
              <w:rPr>
                <w:rFonts w:eastAsia="Times New Roman" w:cs="Times New Roman"/>
                <w:color w:val="000000"/>
                <w:sz w:val="28"/>
                <w:szCs w:val="28"/>
              </w:rPr>
            </w:pPr>
            <w:r w:rsidRPr="007D54A9">
              <w:rPr>
                <w:rFonts w:eastAsia="Times New Roman" w:cs="Times New Roman"/>
                <w:color w:val="000000"/>
                <w:sz w:val="28"/>
                <w:szCs w:val="28"/>
              </w:rPr>
              <w:t>пгт. Междуреченский</w:t>
            </w:r>
          </w:p>
        </w:tc>
        <w:tc>
          <w:tcPr>
            <w:tcW w:w="3478" w:type="dxa"/>
            <w:gridSpan w:val="2"/>
            <w:tcBorders>
              <w:top w:val="nil"/>
              <w:left w:val="nil"/>
              <w:bottom w:val="nil"/>
              <w:right w:val="nil"/>
            </w:tcBorders>
          </w:tcPr>
          <w:p w:rsidR="00816132" w:rsidRPr="007D54A9" w:rsidRDefault="00816132" w:rsidP="0071797E">
            <w:pPr>
              <w:ind w:firstLine="0"/>
              <w:jc w:val="right"/>
              <w:rPr>
                <w:rFonts w:eastAsia="Times New Roman" w:cs="Times New Roman"/>
                <w:color w:val="000000"/>
                <w:sz w:val="28"/>
                <w:szCs w:val="28"/>
              </w:rPr>
            </w:pPr>
          </w:p>
        </w:tc>
      </w:tr>
    </w:tbl>
    <w:p w:rsidR="00816132" w:rsidRPr="007D54A9" w:rsidRDefault="00816132" w:rsidP="00816132">
      <w:pPr>
        <w:shd w:val="clear" w:color="auto" w:fill="FFFFFF"/>
        <w:autoSpaceDE w:val="0"/>
        <w:autoSpaceDN w:val="0"/>
        <w:adjustRightInd w:val="0"/>
        <w:ind w:firstLine="0"/>
        <w:rPr>
          <w:rFonts w:eastAsia="Times New Roman" w:cs="Times New Roman"/>
          <w:color w:val="000000"/>
          <w:sz w:val="28"/>
          <w:szCs w:val="28"/>
        </w:rPr>
      </w:pPr>
    </w:p>
    <w:tbl>
      <w:tblPr>
        <w:tblW w:w="0" w:type="auto"/>
        <w:tblLook w:val="04A0" w:firstRow="1" w:lastRow="0" w:firstColumn="1" w:lastColumn="0" w:noHBand="0" w:noVBand="1"/>
      </w:tblPr>
      <w:tblGrid>
        <w:gridCol w:w="6062"/>
      </w:tblGrid>
      <w:tr w:rsidR="00816132" w:rsidRPr="007D54A9" w:rsidTr="0071797E">
        <w:tc>
          <w:tcPr>
            <w:tcW w:w="6062" w:type="dxa"/>
          </w:tcPr>
          <w:p w:rsidR="00816132" w:rsidRPr="002A2EDD" w:rsidRDefault="00816132" w:rsidP="0071797E">
            <w:pPr>
              <w:ind w:firstLine="0"/>
              <w:jc w:val="left"/>
              <w:rPr>
                <w:rFonts w:eastAsia="Times New Roman" w:cs="Times New Roman"/>
                <w:sz w:val="28"/>
                <w:szCs w:val="28"/>
              </w:rPr>
            </w:pPr>
            <w:r w:rsidRPr="002A2EDD">
              <w:rPr>
                <w:rFonts w:eastAsia="Times New Roman" w:cs="Times New Roman"/>
                <w:sz w:val="28"/>
                <w:szCs w:val="28"/>
              </w:rPr>
              <w:t xml:space="preserve">Об утверждении местных нормативов </w:t>
            </w:r>
          </w:p>
          <w:p w:rsidR="00816132" w:rsidRDefault="00816132" w:rsidP="0071797E">
            <w:pPr>
              <w:shd w:val="clear" w:color="auto" w:fill="FFFFFF"/>
              <w:autoSpaceDE w:val="0"/>
              <w:autoSpaceDN w:val="0"/>
              <w:adjustRightInd w:val="0"/>
              <w:ind w:firstLine="0"/>
              <w:jc w:val="left"/>
              <w:rPr>
                <w:rFonts w:eastAsia="Times New Roman" w:cs="Times New Roman"/>
                <w:sz w:val="28"/>
                <w:szCs w:val="28"/>
              </w:rPr>
            </w:pPr>
            <w:r w:rsidRPr="002A2EDD">
              <w:rPr>
                <w:rFonts w:eastAsia="Times New Roman" w:cs="Times New Roman"/>
                <w:sz w:val="28"/>
                <w:szCs w:val="28"/>
              </w:rPr>
              <w:t xml:space="preserve">градостроительного проектирования сельского </w:t>
            </w:r>
            <w:r>
              <w:rPr>
                <w:rFonts w:eastAsia="Times New Roman" w:cs="Times New Roman"/>
                <w:sz w:val="28"/>
                <w:szCs w:val="28"/>
              </w:rPr>
              <w:t xml:space="preserve">поселения  </w:t>
            </w:r>
            <w:r w:rsidR="00B22255">
              <w:rPr>
                <w:rFonts w:eastAsia="Times New Roman" w:cs="Times New Roman"/>
                <w:sz w:val="28"/>
                <w:szCs w:val="28"/>
              </w:rPr>
              <w:t>Болчары</w:t>
            </w:r>
            <w:r>
              <w:rPr>
                <w:rFonts w:eastAsia="Times New Roman" w:cs="Times New Roman"/>
                <w:sz w:val="28"/>
                <w:szCs w:val="28"/>
              </w:rPr>
              <w:t xml:space="preserve">  </w:t>
            </w:r>
            <w:r w:rsidRPr="002A2EDD">
              <w:rPr>
                <w:rFonts w:eastAsia="Times New Roman" w:cs="Times New Roman"/>
                <w:sz w:val="28"/>
                <w:szCs w:val="28"/>
              </w:rPr>
              <w:t xml:space="preserve">Кондинского района Ханты-Мансийского автономного округа </w:t>
            </w:r>
            <w:r>
              <w:rPr>
                <w:rFonts w:eastAsia="Times New Roman" w:cs="Times New Roman"/>
                <w:sz w:val="28"/>
                <w:szCs w:val="28"/>
              </w:rPr>
              <w:t>–</w:t>
            </w:r>
            <w:r w:rsidRPr="002A2EDD">
              <w:rPr>
                <w:rFonts w:eastAsia="Times New Roman" w:cs="Times New Roman"/>
                <w:sz w:val="28"/>
                <w:szCs w:val="28"/>
              </w:rPr>
              <w:t xml:space="preserve"> Югры</w:t>
            </w:r>
          </w:p>
          <w:p w:rsidR="00816132" w:rsidRPr="007D54A9" w:rsidRDefault="00816132" w:rsidP="0071797E">
            <w:pPr>
              <w:shd w:val="clear" w:color="auto" w:fill="FFFFFF"/>
              <w:autoSpaceDE w:val="0"/>
              <w:autoSpaceDN w:val="0"/>
              <w:adjustRightInd w:val="0"/>
              <w:ind w:firstLine="0"/>
              <w:jc w:val="left"/>
              <w:rPr>
                <w:rFonts w:eastAsia="Times New Roman" w:cs="Times New Roman"/>
                <w:color w:val="000000"/>
                <w:sz w:val="28"/>
                <w:szCs w:val="28"/>
              </w:rPr>
            </w:pPr>
            <w:r w:rsidRPr="002A2EDD">
              <w:rPr>
                <w:rFonts w:eastAsia="Times New Roman" w:cs="Times New Roman"/>
                <w:sz w:val="28"/>
                <w:szCs w:val="28"/>
              </w:rPr>
              <w:t xml:space="preserve"> </w:t>
            </w:r>
          </w:p>
        </w:tc>
      </w:tr>
    </w:tbl>
    <w:p w:rsidR="00816132" w:rsidRPr="007D54A9" w:rsidRDefault="00816132" w:rsidP="008A233E">
      <w:pPr>
        <w:rPr>
          <w:rFonts w:eastAsia="Times New Roman" w:cs="Times New Roman"/>
          <w:sz w:val="28"/>
          <w:szCs w:val="28"/>
        </w:rPr>
      </w:pPr>
      <w:r w:rsidRPr="007D54A9">
        <w:rPr>
          <w:rFonts w:eastAsia="Times New Roman" w:cs="Times New Roman"/>
          <w:sz w:val="28"/>
          <w:szCs w:val="28"/>
        </w:rPr>
        <w:t>В соответствии с частью 2 статьи 8, статьями 29.2, 29.4 Градостроительного     кодекса Российской Федерации, со статьей 8 Закона Ханты-Мансийского автономного округа – Югры от 18 апреля 2007 года № 39-оз «О градостроительной деятельности на территории Ханты-Мансийск</w:t>
      </w:r>
      <w:r w:rsidR="00704B2A">
        <w:rPr>
          <w:rFonts w:eastAsia="Times New Roman" w:cs="Times New Roman"/>
          <w:sz w:val="28"/>
          <w:szCs w:val="28"/>
        </w:rPr>
        <w:t>ого автономного округа – Югры», р</w:t>
      </w:r>
      <w:r w:rsidR="00704B2A" w:rsidRPr="00704B2A">
        <w:rPr>
          <w:rFonts w:eastAsia="Times New Roman" w:cs="Times New Roman"/>
          <w:sz w:val="28"/>
          <w:szCs w:val="28"/>
        </w:rPr>
        <w:t>ешение</w:t>
      </w:r>
      <w:r w:rsidR="00704B2A">
        <w:rPr>
          <w:rFonts w:eastAsia="Times New Roman" w:cs="Times New Roman"/>
          <w:sz w:val="28"/>
          <w:szCs w:val="28"/>
        </w:rPr>
        <w:t>м</w:t>
      </w:r>
      <w:r w:rsidR="00704B2A" w:rsidRPr="00704B2A">
        <w:rPr>
          <w:rFonts w:eastAsia="Times New Roman" w:cs="Times New Roman"/>
          <w:sz w:val="28"/>
          <w:szCs w:val="28"/>
        </w:rPr>
        <w:t> Думы Кондинского района Ханты-Мансийского автономного округа - Югры от 29 октября 2024 г. N 1184</w:t>
      </w:r>
      <w:r w:rsidR="00704B2A">
        <w:rPr>
          <w:rFonts w:eastAsia="Times New Roman" w:cs="Times New Roman"/>
          <w:sz w:val="28"/>
          <w:szCs w:val="28"/>
        </w:rPr>
        <w:t xml:space="preserve"> </w:t>
      </w:r>
      <w:r w:rsidR="00704B2A" w:rsidRPr="00704B2A">
        <w:rPr>
          <w:rFonts w:eastAsia="Times New Roman" w:cs="Times New Roman"/>
          <w:sz w:val="28"/>
          <w:szCs w:val="28"/>
        </w:rPr>
        <w:t>"О принятии осуществления части полномочий по решению вопросов местного значения"</w:t>
      </w:r>
      <w:r w:rsidRPr="007D54A9">
        <w:rPr>
          <w:rFonts w:eastAsia="Times New Roman" w:cs="Times New Roman"/>
          <w:sz w:val="28"/>
          <w:szCs w:val="28"/>
        </w:rPr>
        <w:t xml:space="preserve">, </w:t>
      </w:r>
      <w:r w:rsidRPr="007D54A9">
        <w:rPr>
          <w:rFonts w:eastAsia="Times New Roman" w:cs="Times New Roman"/>
          <w:b/>
          <w:sz w:val="28"/>
          <w:szCs w:val="28"/>
        </w:rPr>
        <w:t>администрация Кондинского района постановляет:</w:t>
      </w:r>
    </w:p>
    <w:p w:rsidR="00816132" w:rsidRPr="0084101C" w:rsidRDefault="00816132" w:rsidP="0084101C">
      <w:pPr>
        <w:pStyle w:val="affa"/>
        <w:numPr>
          <w:ilvl w:val="0"/>
          <w:numId w:val="42"/>
        </w:numPr>
        <w:ind w:left="0" w:firstLine="709"/>
        <w:rPr>
          <w:rFonts w:eastAsia="Times New Roman" w:cs="Times New Roman"/>
          <w:sz w:val="28"/>
          <w:szCs w:val="28"/>
        </w:rPr>
      </w:pPr>
      <w:r w:rsidRPr="0084101C">
        <w:rPr>
          <w:rFonts w:eastAsia="Times New Roman" w:cs="Times New Roman"/>
          <w:sz w:val="28"/>
          <w:szCs w:val="28"/>
        </w:rPr>
        <w:t xml:space="preserve">Утвердить местные нормативы градостроительного проектирования сельского </w:t>
      </w:r>
      <w:r w:rsidR="0084101C" w:rsidRPr="0084101C">
        <w:rPr>
          <w:rFonts w:eastAsia="Times New Roman" w:cs="Times New Roman"/>
          <w:sz w:val="28"/>
          <w:szCs w:val="28"/>
        </w:rPr>
        <w:t>поселения Болчары</w:t>
      </w:r>
      <w:r w:rsidRPr="0084101C">
        <w:rPr>
          <w:rFonts w:eastAsia="Times New Roman" w:cs="Times New Roman"/>
          <w:sz w:val="28"/>
          <w:szCs w:val="28"/>
        </w:rPr>
        <w:t xml:space="preserve"> Кондинского района Ханты-</w:t>
      </w:r>
      <w:r w:rsidR="0084101C" w:rsidRPr="0084101C">
        <w:rPr>
          <w:rFonts w:eastAsia="Times New Roman" w:cs="Times New Roman"/>
          <w:sz w:val="28"/>
          <w:szCs w:val="28"/>
        </w:rPr>
        <w:t>Мансийского автономного</w:t>
      </w:r>
      <w:r w:rsidRPr="0084101C">
        <w:rPr>
          <w:rFonts w:eastAsia="Times New Roman" w:cs="Times New Roman"/>
          <w:sz w:val="28"/>
          <w:szCs w:val="28"/>
        </w:rPr>
        <w:t xml:space="preserve"> округа - Югры (приложение</w:t>
      </w:r>
      <w:r w:rsidR="00704B2A" w:rsidRPr="0084101C">
        <w:rPr>
          <w:rFonts w:eastAsia="Times New Roman" w:cs="Times New Roman"/>
          <w:sz w:val="28"/>
          <w:szCs w:val="28"/>
        </w:rPr>
        <w:t xml:space="preserve"> 1, приложение 2, приложение 3</w:t>
      </w:r>
      <w:r w:rsidRPr="0084101C">
        <w:rPr>
          <w:rFonts w:eastAsia="Times New Roman" w:cs="Times New Roman"/>
          <w:sz w:val="28"/>
          <w:szCs w:val="28"/>
        </w:rPr>
        <w:t>).</w:t>
      </w:r>
    </w:p>
    <w:p w:rsidR="0084101C" w:rsidRPr="007D040F" w:rsidRDefault="0084101C" w:rsidP="007D040F">
      <w:pPr>
        <w:pStyle w:val="affa"/>
        <w:numPr>
          <w:ilvl w:val="0"/>
          <w:numId w:val="42"/>
        </w:numPr>
        <w:ind w:left="0" w:firstLine="709"/>
        <w:rPr>
          <w:rFonts w:eastAsia="Times New Roman" w:cs="Times New Roman"/>
          <w:sz w:val="28"/>
          <w:szCs w:val="28"/>
        </w:rPr>
      </w:pPr>
      <w:r w:rsidRPr="0084101C">
        <w:rPr>
          <w:rFonts w:eastAsia="Times New Roman" w:cs="Times New Roman"/>
          <w:sz w:val="28"/>
          <w:szCs w:val="28"/>
        </w:rPr>
        <w:t xml:space="preserve">Признать утратившим силу постановление администрации Кондинского района от 26 декабря 2022 года </w:t>
      </w:r>
      <w:r w:rsidR="007D040F">
        <w:rPr>
          <w:rFonts w:eastAsia="Times New Roman" w:cs="Times New Roman"/>
          <w:sz w:val="28"/>
          <w:szCs w:val="28"/>
        </w:rPr>
        <w:t xml:space="preserve">№2794 </w:t>
      </w:r>
      <w:r w:rsidRPr="0084101C">
        <w:rPr>
          <w:rFonts w:eastAsia="Times New Roman" w:cs="Times New Roman"/>
          <w:sz w:val="28"/>
          <w:szCs w:val="28"/>
        </w:rPr>
        <w:t xml:space="preserve">«Об утверждении местных нормативов </w:t>
      </w:r>
      <w:r w:rsidRPr="007D040F">
        <w:rPr>
          <w:rFonts w:eastAsia="Times New Roman" w:cs="Times New Roman"/>
          <w:sz w:val="28"/>
          <w:szCs w:val="28"/>
        </w:rPr>
        <w:t xml:space="preserve">градостроительного проектирования сельского </w:t>
      </w:r>
      <w:r w:rsidR="003A5A16" w:rsidRPr="007D040F">
        <w:rPr>
          <w:rFonts w:eastAsia="Times New Roman" w:cs="Times New Roman"/>
          <w:sz w:val="28"/>
          <w:szCs w:val="28"/>
        </w:rPr>
        <w:t>поселения Болчары Кондинского</w:t>
      </w:r>
      <w:r w:rsidRPr="007D040F">
        <w:rPr>
          <w:rFonts w:eastAsia="Times New Roman" w:cs="Times New Roman"/>
          <w:sz w:val="28"/>
          <w:szCs w:val="28"/>
        </w:rPr>
        <w:t xml:space="preserve"> района Ханты-Мансийского автономного округа – Югры».</w:t>
      </w:r>
    </w:p>
    <w:p w:rsidR="00816132" w:rsidRPr="002A2EDD" w:rsidRDefault="0084101C" w:rsidP="008A233E">
      <w:pPr>
        <w:rPr>
          <w:rFonts w:eastAsia="Times New Roman" w:cs="Times New Roman"/>
          <w:sz w:val="28"/>
          <w:szCs w:val="28"/>
        </w:rPr>
      </w:pPr>
      <w:r>
        <w:rPr>
          <w:rFonts w:eastAsia="Times New Roman" w:cs="Times New Roman"/>
          <w:sz w:val="28"/>
          <w:szCs w:val="28"/>
        </w:rPr>
        <w:t>3</w:t>
      </w:r>
      <w:r w:rsidR="00816132">
        <w:rPr>
          <w:rFonts w:eastAsia="Times New Roman" w:cs="Times New Roman"/>
          <w:sz w:val="28"/>
          <w:szCs w:val="28"/>
        </w:rPr>
        <w:t>. А</w:t>
      </w:r>
      <w:r w:rsidR="00816132" w:rsidRPr="002A2EDD">
        <w:rPr>
          <w:rFonts w:eastAsia="Times New Roman" w:cs="Times New Roman"/>
          <w:sz w:val="28"/>
          <w:szCs w:val="28"/>
        </w:rPr>
        <w:t xml:space="preserve">дминистрации Кондинского района разместить местные нормативы               градостроительного проектирования сельского </w:t>
      </w:r>
      <w:r w:rsidR="003A5A16">
        <w:rPr>
          <w:rFonts w:eastAsia="Times New Roman" w:cs="Times New Roman"/>
          <w:sz w:val="28"/>
          <w:szCs w:val="28"/>
        </w:rPr>
        <w:t xml:space="preserve">поселения Болчары </w:t>
      </w:r>
      <w:r w:rsidR="003A5A16" w:rsidRPr="002A2EDD">
        <w:rPr>
          <w:rFonts w:eastAsia="Times New Roman" w:cs="Times New Roman"/>
          <w:sz w:val="28"/>
          <w:szCs w:val="28"/>
        </w:rPr>
        <w:t>Кондинского</w:t>
      </w:r>
      <w:r w:rsidR="00816132" w:rsidRPr="002A2EDD">
        <w:rPr>
          <w:rFonts w:eastAsia="Times New Roman" w:cs="Times New Roman"/>
          <w:sz w:val="28"/>
          <w:szCs w:val="28"/>
        </w:rPr>
        <w:t xml:space="preserve"> района Ханты-Мансийского автономного округа - Югры в </w:t>
      </w:r>
      <w:bookmarkStart w:id="6" w:name="_GoBack"/>
      <w:bookmarkEnd w:id="6"/>
      <w:r w:rsidR="003A5A16" w:rsidRPr="002A2EDD">
        <w:rPr>
          <w:rFonts w:eastAsia="Times New Roman" w:cs="Times New Roman"/>
          <w:sz w:val="28"/>
          <w:szCs w:val="28"/>
        </w:rPr>
        <w:t>федеральной информационной</w:t>
      </w:r>
      <w:r w:rsidR="00816132" w:rsidRPr="002A2EDD">
        <w:rPr>
          <w:rFonts w:eastAsia="Times New Roman" w:cs="Times New Roman"/>
          <w:sz w:val="28"/>
          <w:szCs w:val="28"/>
        </w:rPr>
        <w:t xml:space="preserve"> адресной системе территориального планирования </w:t>
      </w:r>
      <w:r w:rsidR="00816132">
        <w:rPr>
          <w:rFonts w:eastAsia="Times New Roman" w:cs="Times New Roman"/>
          <w:sz w:val="28"/>
          <w:szCs w:val="28"/>
        </w:rPr>
        <w:t xml:space="preserve">в течение пяти дней со дня их </w:t>
      </w:r>
      <w:r w:rsidR="00816132" w:rsidRPr="002A2EDD">
        <w:rPr>
          <w:rFonts w:eastAsia="Times New Roman" w:cs="Times New Roman"/>
          <w:sz w:val="28"/>
          <w:szCs w:val="28"/>
        </w:rPr>
        <w:t>утверждения.</w:t>
      </w:r>
    </w:p>
    <w:p w:rsidR="00816132" w:rsidRPr="002A2EDD" w:rsidRDefault="0084101C" w:rsidP="008A233E">
      <w:pPr>
        <w:rPr>
          <w:rFonts w:eastAsia="Times New Roman" w:cs="Times New Roman"/>
          <w:sz w:val="28"/>
          <w:szCs w:val="28"/>
        </w:rPr>
      </w:pPr>
      <w:r>
        <w:rPr>
          <w:rFonts w:eastAsia="Times New Roman" w:cs="Times New Roman"/>
          <w:sz w:val="28"/>
          <w:szCs w:val="28"/>
        </w:rPr>
        <w:t>4</w:t>
      </w:r>
      <w:r w:rsidR="00816132" w:rsidRPr="002A2EDD">
        <w:rPr>
          <w:rFonts w:eastAsia="Times New Roman" w:cs="Times New Roman"/>
          <w:sz w:val="28"/>
          <w:szCs w:val="28"/>
        </w:rPr>
        <w:t>.</w:t>
      </w:r>
      <w:r w:rsidR="00816132" w:rsidRPr="002A2EDD">
        <w:rPr>
          <w:rFonts w:eastAsia="Times New Roman" w:cs="Times New Roman"/>
          <w:sz w:val="28"/>
          <w:szCs w:val="28"/>
        </w:rPr>
        <w:tab/>
        <w:t>Обнародовать решение в соответствии с решением Думы Кондинского   района от 27 февраля 2017 года № 215 «Об утве</w:t>
      </w:r>
      <w:r w:rsidR="00816132">
        <w:rPr>
          <w:rFonts w:eastAsia="Times New Roman" w:cs="Times New Roman"/>
          <w:sz w:val="28"/>
          <w:szCs w:val="28"/>
        </w:rPr>
        <w:t xml:space="preserve">рждении Порядка опубликования </w:t>
      </w:r>
      <w:r w:rsidR="00816132" w:rsidRPr="002A2EDD">
        <w:rPr>
          <w:rFonts w:eastAsia="Times New Roman" w:cs="Times New Roman"/>
          <w:sz w:val="28"/>
          <w:szCs w:val="28"/>
        </w:rPr>
        <w:t>(обнародования) муниципальных правовых актов и другой официальной информации органов местного самоуправления муниципального образования Кондинский</w:t>
      </w:r>
      <w:r w:rsidR="00816132">
        <w:rPr>
          <w:rFonts w:eastAsia="Times New Roman" w:cs="Times New Roman"/>
          <w:sz w:val="28"/>
          <w:szCs w:val="28"/>
        </w:rPr>
        <w:t xml:space="preserve"> район» </w:t>
      </w:r>
      <w:r w:rsidR="00816132" w:rsidRPr="002A2EDD">
        <w:rPr>
          <w:rFonts w:eastAsia="Times New Roman" w:cs="Times New Roman"/>
          <w:sz w:val="28"/>
          <w:szCs w:val="28"/>
        </w:rPr>
        <w:t>и разместить на официальном сайте органов местного самоуправления муниципального образования Кондинский район.</w:t>
      </w:r>
    </w:p>
    <w:p w:rsidR="00816132" w:rsidRPr="007D54A9" w:rsidRDefault="0084101C" w:rsidP="008A233E">
      <w:pPr>
        <w:rPr>
          <w:rFonts w:eastAsia="Times New Roman" w:cs="Times New Roman"/>
          <w:sz w:val="28"/>
          <w:szCs w:val="28"/>
        </w:rPr>
      </w:pPr>
      <w:r>
        <w:rPr>
          <w:rFonts w:eastAsia="Times New Roman" w:cs="Times New Roman"/>
          <w:sz w:val="28"/>
          <w:szCs w:val="28"/>
        </w:rPr>
        <w:t>5</w:t>
      </w:r>
      <w:r w:rsidR="00816132">
        <w:rPr>
          <w:rFonts w:eastAsia="Times New Roman" w:cs="Times New Roman"/>
          <w:sz w:val="28"/>
          <w:szCs w:val="28"/>
        </w:rPr>
        <w:t xml:space="preserve">. </w:t>
      </w:r>
      <w:r w:rsidR="00816132" w:rsidRPr="002A2EDD">
        <w:rPr>
          <w:rFonts w:eastAsia="Times New Roman" w:cs="Times New Roman"/>
          <w:sz w:val="28"/>
          <w:szCs w:val="28"/>
        </w:rPr>
        <w:t>Настоящее решение вступает в силу после обнародования.</w:t>
      </w:r>
    </w:p>
    <w:p w:rsidR="00816132" w:rsidRPr="007D54A9" w:rsidRDefault="0084101C" w:rsidP="008A233E">
      <w:pPr>
        <w:rPr>
          <w:rFonts w:eastAsia="Times New Roman" w:cs="Times New Roman"/>
          <w:sz w:val="28"/>
          <w:szCs w:val="28"/>
        </w:rPr>
      </w:pPr>
      <w:r>
        <w:rPr>
          <w:rFonts w:eastAsia="Times New Roman" w:cs="Times New Roman"/>
          <w:sz w:val="28"/>
          <w:szCs w:val="28"/>
        </w:rPr>
        <w:t>6</w:t>
      </w:r>
      <w:r w:rsidR="00816132" w:rsidRPr="007D54A9">
        <w:rPr>
          <w:rFonts w:eastAsia="Times New Roman" w:cs="Times New Roman"/>
          <w:sz w:val="28"/>
          <w:szCs w:val="28"/>
        </w:rPr>
        <w:t xml:space="preserve">. Контроль за выполнением постановления возложить на заместителя главы района </w:t>
      </w:r>
      <w:r>
        <w:rPr>
          <w:rFonts w:eastAsia="Times New Roman" w:cs="Times New Roman"/>
          <w:sz w:val="28"/>
          <w:szCs w:val="28"/>
        </w:rPr>
        <w:t>А</w:t>
      </w:r>
      <w:r w:rsidR="00816132" w:rsidRPr="007D54A9">
        <w:rPr>
          <w:rFonts w:eastAsia="Times New Roman" w:cs="Times New Roman"/>
          <w:sz w:val="28"/>
          <w:szCs w:val="28"/>
        </w:rPr>
        <w:t>.</w:t>
      </w:r>
      <w:r>
        <w:rPr>
          <w:rFonts w:eastAsia="Times New Roman" w:cs="Times New Roman"/>
          <w:sz w:val="28"/>
          <w:szCs w:val="28"/>
        </w:rPr>
        <w:t>И</w:t>
      </w:r>
      <w:r w:rsidR="00816132" w:rsidRPr="007D54A9">
        <w:rPr>
          <w:rFonts w:eastAsia="Times New Roman" w:cs="Times New Roman"/>
          <w:sz w:val="28"/>
          <w:szCs w:val="28"/>
        </w:rPr>
        <w:t xml:space="preserve">. </w:t>
      </w:r>
      <w:r>
        <w:rPr>
          <w:rFonts w:eastAsia="Times New Roman" w:cs="Times New Roman"/>
          <w:sz w:val="28"/>
          <w:szCs w:val="28"/>
        </w:rPr>
        <w:t>Уланова</w:t>
      </w:r>
      <w:r w:rsidR="00816132" w:rsidRPr="007D54A9">
        <w:rPr>
          <w:rFonts w:eastAsia="Times New Roman" w:cs="Times New Roman"/>
          <w:sz w:val="28"/>
          <w:szCs w:val="28"/>
        </w:rPr>
        <w:t xml:space="preserve">.  </w:t>
      </w:r>
    </w:p>
    <w:p w:rsidR="002D6101" w:rsidRPr="007D54A9" w:rsidRDefault="002D6101" w:rsidP="00816132">
      <w:pPr>
        <w:ind w:firstLine="0"/>
        <w:jc w:val="left"/>
        <w:rPr>
          <w:rFonts w:eastAsia="Times New Roman" w:cs="Times New Roman"/>
          <w:color w:val="000000"/>
          <w:sz w:val="28"/>
          <w:szCs w:val="28"/>
        </w:rPr>
      </w:pPr>
    </w:p>
    <w:tbl>
      <w:tblPr>
        <w:tblW w:w="0" w:type="auto"/>
        <w:tblLook w:val="01E0" w:firstRow="1" w:lastRow="1" w:firstColumn="1" w:lastColumn="1" w:noHBand="0" w:noVBand="0"/>
      </w:tblPr>
      <w:tblGrid>
        <w:gridCol w:w="4536"/>
        <w:gridCol w:w="1807"/>
        <w:gridCol w:w="3227"/>
      </w:tblGrid>
      <w:tr w:rsidR="00816132" w:rsidRPr="007D54A9" w:rsidTr="0071797E">
        <w:tc>
          <w:tcPr>
            <w:tcW w:w="4785" w:type="dxa"/>
          </w:tcPr>
          <w:p w:rsidR="00816132" w:rsidRPr="007D54A9" w:rsidRDefault="00816132" w:rsidP="0071797E">
            <w:pPr>
              <w:ind w:firstLine="0"/>
              <w:rPr>
                <w:rFonts w:eastAsia="Times New Roman" w:cs="Times New Roman"/>
                <w:color w:val="000000"/>
                <w:sz w:val="28"/>
                <w:szCs w:val="28"/>
              </w:rPr>
            </w:pPr>
            <w:r w:rsidRPr="007D54A9">
              <w:rPr>
                <w:rFonts w:eastAsia="Times New Roman" w:cs="Times New Roman"/>
                <w:sz w:val="28"/>
                <w:szCs w:val="28"/>
              </w:rPr>
              <w:t>Глава района</w:t>
            </w:r>
          </w:p>
        </w:tc>
        <w:tc>
          <w:tcPr>
            <w:tcW w:w="1920" w:type="dxa"/>
          </w:tcPr>
          <w:p w:rsidR="00816132" w:rsidRPr="007D54A9" w:rsidRDefault="00816132" w:rsidP="0071797E">
            <w:pPr>
              <w:ind w:firstLine="0"/>
              <w:jc w:val="center"/>
              <w:rPr>
                <w:rFonts w:eastAsia="Times New Roman" w:cs="Times New Roman"/>
                <w:color w:val="000000"/>
                <w:sz w:val="28"/>
                <w:szCs w:val="28"/>
              </w:rPr>
            </w:pPr>
          </w:p>
        </w:tc>
        <w:tc>
          <w:tcPr>
            <w:tcW w:w="3363" w:type="dxa"/>
            <w:tcBorders>
              <w:left w:val="nil"/>
            </w:tcBorders>
          </w:tcPr>
          <w:p w:rsidR="00816132" w:rsidRPr="007D54A9" w:rsidRDefault="00816132" w:rsidP="0084101C">
            <w:pPr>
              <w:ind w:firstLine="0"/>
              <w:jc w:val="right"/>
              <w:rPr>
                <w:rFonts w:eastAsia="Times New Roman" w:cs="Times New Roman"/>
                <w:sz w:val="28"/>
                <w:szCs w:val="28"/>
              </w:rPr>
            </w:pPr>
            <w:r w:rsidRPr="007D54A9">
              <w:rPr>
                <w:rFonts w:eastAsia="Times New Roman" w:cs="Times New Roman"/>
                <w:sz w:val="28"/>
                <w:szCs w:val="28"/>
              </w:rPr>
              <w:t>А.</w:t>
            </w:r>
            <w:r w:rsidR="0084101C">
              <w:rPr>
                <w:rFonts w:eastAsia="Times New Roman" w:cs="Times New Roman"/>
                <w:sz w:val="28"/>
                <w:szCs w:val="28"/>
              </w:rPr>
              <w:t>В</w:t>
            </w:r>
            <w:r w:rsidRPr="007D54A9">
              <w:rPr>
                <w:rFonts w:eastAsia="Times New Roman" w:cs="Times New Roman"/>
                <w:sz w:val="28"/>
                <w:szCs w:val="28"/>
              </w:rPr>
              <w:t>.</w:t>
            </w:r>
            <w:r w:rsidR="0084101C">
              <w:rPr>
                <w:rFonts w:eastAsia="Times New Roman" w:cs="Times New Roman"/>
                <w:sz w:val="28"/>
                <w:szCs w:val="28"/>
              </w:rPr>
              <w:t xml:space="preserve"> Зяблицев</w:t>
            </w:r>
          </w:p>
        </w:tc>
      </w:tr>
      <w:bookmarkEnd w:id="0"/>
      <w:bookmarkEnd w:id="1"/>
      <w:bookmarkEnd w:id="2"/>
      <w:bookmarkEnd w:id="3"/>
      <w:bookmarkEnd w:id="4"/>
      <w:bookmarkEnd w:id="5"/>
    </w:tbl>
    <w:p w:rsidR="009518D5" w:rsidRDefault="009518D5" w:rsidP="002D6101">
      <w:pPr>
        <w:ind w:firstLine="0"/>
      </w:pPr>
    </w:p>
    <w:sectPr w:rsidR="009518D5" w:rsidSect="002D6101">
      <w:pgSz w:w="11906" w:h="16838"/>
      <w:pgMar w:top="568" w:right="851" w:bottom="568" w:left="1701"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B2A" w:rsidRDefault="00704B2A" w:rsidP="004E778C">
      <w:r>
        <w:separator/>
      </w:r>
    </w:p>
  </w:endnote>
  <w:endnote w:type="continuationSeparator" w:id="0">
    <w:p w:rsidR="00704B2A" w:rsidRDefault="00704B2A" w:rsidP="004E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tarSymbol">
    <w:altName w:val="MS Gothic"/>
    <w:panose1 w:val="00000000000000000000"/>
    <w:charset w:val="80"/>
    <w:family w:val="auto"/>
    <w:notTrueType/>
    <w:pitch w:val="default"/>
    <w:sig w:usb0="00000001" w:usb1="08070000" w:usb2="00000010" w:usb3="00000000" w:csb0="0002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B2A" w:rsidRDefault="00704B2A" w:rsidP="004E778C">
      <w:r>
        <w:separator/>
      </w:r>
    </w:p>
  </w:footnote>
  <w:footnote w:type="continuationSeparator" w:id="0">
    <w:p w:rsidR="00704B2A" w:rsidRDefault="00704B2A" w:rsidP="004E778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15:restartNumberingAfterBreak="0">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6"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7" w15:restartNumberingAfterBreak="0">
    <w:nsid w:val="07073AEE"/>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5B61EA"/>
    <w:multiLevelType w:val="hybridMultilevel"/>
    <w:tmpl w:val="27F4241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78063DA"/>
    <w:multiLevelType w:val="hybridMultilevel"/>
    <w:tmpl w:val="F342B3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5" w15:restartNumberingAfterBreak="0">
    <w:nsid w:val="2C004141"/>
    <w:multiLevelType w:val="hybridMultilevel"/>
    <w:tmpl w:val="92124F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825219C"/>
    <w:multiLevelType w:val="hybridMultilevel"/>
    <w:tmpl w:val="D9B0E0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6"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0"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31"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BD21A6"/>
    <w:multiLevelType w:val="hybridMultilevel"/>
    <w:tmpl w:val="1B782F9A"/>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BAF13F2"/>
    <w:multiLevelType w:val="hybridMultilevel"/>
    <w:tmpl w:val="92124F2E"/>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6"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53D28F1"/>
    <w:multiLevelType w:val="hybridMultilevel"/>
    <w:tmpl w:val="882A2EDA"/>
    <w:lvl w:ilvl="0" w:tplc="D9343D1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1" w15:restartNumberingAfterBreak="0">
    <w:nsid w:val="710F1133"/>
    <w:multiLevelType w:val="hybridMultilevel"/>
    <w:tmpl w:val="29900490"/>
    <w:lvl w:ilvl="0" w:tplc="712AF6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2987D4B"/>
    <w:multiLevelType w:val="hybridMultilevel"/>
    <w:tmpl w:val="E7A0792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16"/>
  </w:num>
  <w:num w:numId="4">
    <w:abstractNumId w:val="29"/>
  </w:num>
  <w:num w:numId="5">
    <w:abstractNumId w:val="40"/>
  </w:num>
  <w:num w:numId="6">
    <w:abstractNumId w:val="35"/>
  </w:num>
  <w:num w:numId="7">
    <w:abstractNumId w:val="6"/>
  </w:num>
  <w:num w:numId="8">
    <w:abstractNumId w:val="10"/>
  </w:num>
  <w:num w:numId="9">
    <w:abstractNumId w:val="26"/>
  </w:num>
  <w:num w:numId="10">
    <w:abstractNumId w:val="25"/>
  </w:num>
  <w:num w:numId="11">
    <w:abstractNumId w:val="21"/>
  </w:num>
  <w:num w:numId="12">
    <w:abstractNumId w:val="11"/>
  </w:num>
  <w:num w:numId="13">
    <w:abstractNumId w:val="34"/>
  </w:num>
  <w:num w:numId="14">
    <w:abstractNumId w:val="38"/>
  </w:num>
  <w:num w:numId="15">
    <w:abstractNumId w:val="22"/>
  </w:num>
  <w:num w:numId="16">
    <w:abstractNumId w:val="18"/>
  </w:num>
  <w:num w:numId="17">
    <w:abstractNumId w:val="33"/>
  </w:num>
  <w:num w:numId="18">
    <w:abstractNumId w:val="24"/>
  </w:num>
  <w:num w:numId="19">
    <w:abstractNumId w:val="39"/>
  </w:num>
  <w:num w:numId="20">
    <w:abstractNumId w:val="45"/>
  </w:num>
  <w:num w:numId="21">
    <w:abstractNumId w:val="36"/>
  </w:num>
  <w:num w:numId="22">
    <w:abstractNumId w:val="12"/>
  </w:num>
  <w:num w:numId="23">
    <w:abstractNumId w:val="17"/>
  </w:num>
  <w:num w:numId="24">
    <w:abstractNumId w:val="23"/>
  </w:num>
  <w:num w:numId="25">
    <w:abstractNumId w:val="46"/>
  </w:num>
  <w:num w:numId="26">
    <w:abstractNumId w:val="42"/>
  </w:num>
  <w:num w:numId="27">
    <w:abstractNumId w:val="47"/>
  </w:num>
  <w:num w:numId="28">
    <w:abstractNumId w:val="28"/>
  </w:num>
  <w:num w:numId="29">
    <w:abstractNumId w:val="13"/>
  </w:num>
  <w:num w:numId="30">
    <w:abstractNumId w:val="27"/>
  </w:num>
  <w:num w:numId="31">
    <w:abstractNumId w:val="31"/>
  </w:num>
  <w:num w:numId="32">
    <w:abstractNumId w:val="44"/>
  </w:num>
  <w:num w:numId="33">
    <w:abstractNumId w:val="19"/>
  </w:num>
  <w:num w:numId="34">
    <w:abstractNumId w:val="7"/>
  </w:num>
  <w:num w:numId="35">
    <w:abstractNumId w:val="20"/>
  </w:num>
  <w:num w:numId="36">
    <w:abstractNumId w:val="9"/>
  </w:num>
  <w:num w:numId="37">
    <w:abstractNumId w:val="8"/>
  </w:num>
  <w:num w:numId="38">
    <w:abstractNumId w:val="43"/>
  </w:num>
  <w:num w:numId="39">
    <w:abstractNumId w:val="32"/>
  </w:num>
  <w:num w:numId="40">
    <w:abstractNumId w:val="37"/>
  </w:num>
  <w:num w:numId="41">
    <w:abstractNumId w:val="15"/>
  </w:num>
  <w:num w:numId="42">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567"/>
  <w:autoHyphenation/>
  <w:drawingGridHorizontalSpacing w:val="110"/>
  <w:displayHorizontalDrawingGridEvery w:val="2"/>
  <w:characterSpacingControl w:val="doNotCompress"/>
  <w:hdrShapeDefaults>
    <o:shapedefaults v:ext="edit" spidmax="337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A9B"/>
    <w:rsid w:val="0000004B"/>
    <w:rsid w:val="0000032E"/>
    <w:rsid w:val="0000034B"/>
    <w:rsid w:val="00000861"/>
    <w:rsid w:val="00000F5C"/>
    <w:rsid w:val="000016B9"/>
    <w:rsid w:val="000017AB"/>
    <w:rsid w:val="000017D4"/>
    <w:rsid w:val="00002772"/>
    <w:rsid w:val="00002803"/>
    <w:rsid w:val="000031FB"/>
    <w:rsid w:val="00003A50"/>
    <w:rsid w:val="00004281"/>
    <w:rsid w:val="0000541C"/>
    <w:rsid w:val="000056D6"/>
    <w:rsid w:val="00005712"/>
    <w:rsid w:val="000074B1"/>
    <w:rsid w:val="000078FA"/>
    <w:rsid w:val="00007988"/>
    <w:rsid w:val="00007EBA"/>
    <w:rsid w:val="0001004B"/>
    <w:rsid w:val="00010CF4"/>
    <w:rsid w:val="00012A06"/>
    <w:rsid w:val="00012CE5"/>
    <w:rsid w:val="000135F6"/>
    <w:rsid w:val="00013A08"/>
    <w:rsid w:val="00014E73"/>
    <w:rsid w:val="000156F1"/>
    <w:rsid w:val="00015E1C"/>
    <w:rsid w:val="00016D5B"/>
    <w:rsid w:val="0002002A"/>
    <w:rsid w:val="0002089F"/>
    <w:rsid w:val="00020D44"/>
    <w:rsid w:val="000227BA"/>
    <w:rsid w:val="00023878"/>
    <w:rsid w:val="00023DD1"/>
    <w:rsid w:val="00024244"/>
    <w:rsid w:val="00024DDC"/>
    <w:rsid w:val="00026178"/>
    <w:rsid w:val="000268F8"/>
    <w:rsid w:val="00027285"/>
    <w:rsid w:val="0002737F"/>
    <w:rsid w:val="00027A5F"/>
    <w:rsid w:val="00031634"/>
    <w:rsid w:val="00031D7C"/>
    <w:rsid w:val="00031DF8"/>
    <w:rsid w:val="00032918"/>
    <w:rsid w:val="00034397"/>
    <w:rsid w:val="0003536C"/>
    <w:rsid w:val="00035C10"/>
    <w:rsid w:val="00036629"/>
    <w:rsid w:val="000369AB"/>
    <w:rsid w:val="00040447"/>
    <w:rsid w:val="00040674"/>
    <w:rsid w:val="000411DA"/>
    <w:rsid w:val="00041632"/>
    <w:rsid w:val="00041A02"/>
    <w:rsid w:val="00041B06"/>
    <w:rsid w:val="00041B40"/>
    <w:rsid w:val="00041F18"/>
    <w:rsid w:val="0004209C"/>
    <w:rsid w:val="0004211E"/>
    <w:rsid w:val="00042145"/>
    <w:rsid w:val="00042C35"/>
    <w:rsid w:val="00042C85"/>
    <w:rsid w:val="00043F1C"/>
    <w:rsid w:val="00044B2F"/>
    <w:rsid w:val="0004520C"/>
    <w:rsid w:val="00045AAE"/>
    <w:rsid w:val="00046A65"/>
    <w:rsid w:val="00046C5E"/>
    <w:rsid w:val="00046C96"/>
    <w:rsid w:val="000500A2"/>
    <w:rsid w:val="00050C3C"/>
    <w:rsid w:val="00050D61"/>
    <w:rsid w:val="00051161"/>
    <w:rsid w:val="000515E0"/>
    <w:rsid w:val="000516D7"/>
    <w:rsid w:val="00052CD5"/>
    <w:rsid w:val="00053089"/>
    <w:rsid w:val="00053A39"/>
    <w:rsid w:val="00055604"/>
    <w:rsid w:val="00056726"/>
    <w:rsid w:val="00056E70"/>
    <w:rsid w:val="0005798C"/>
    <w:rsid w:val="00061116"/>
    <w:rsid w:val="000613B8"/>
    <w:rsid w:val="00061717"/>
    <w:rsid w:val="000622E6"/>
    <w:rsid w:val="00063CEF"/>
    <w:rsid w:val="00063F67"/>
    <w:rsid w:val="0006427A"/>
    <w:rsid w:val="00064311"/>
    <w:rsid w:val="00064735"/>
    <w:rsid w:val="000649C3"/>
    <w:rsid w:val="00066678"/>
    <w:rsid w:val="00066AE4"/>
    <w:rsid w:val="00066D1A"/>
    <w:rsid w:val="00067295"/>
    <w:rsid w:val="00067935"/>
    <w:rsid w:val="00067D7F"/>
    <w:rsid w:val="000716C2"/>
    <w:rsid w:val="0007180C"/>
    <w:rsid w:val="00072042"/>
    <w:rsid w:val="00072D22"/>
    <w:rsid w:val="00074167"/>
    <w:rsid w:val="00074A9B"/>
    <w:rsid w:val="00074CF9"/>
    <w:rsid w:val="0007645C"/>
    <w:rsid w:val="000764A1"/>
    <w:rsid w:val="0007681C"/>
    <w:rsid w:val="00076D17"/>
    <w:rsid w:val="00077A92"/>
    <w:rsid w:val="000802B5"/>
    <w:rsid w:val="000803A6"/>
    <w:rsid w:val="00080A61"/>
    <w:rsid w:val="000815B8"/>
    <w:rsid w:val="00081DE6"/>
    <w:rsid w:val="00082660"/>
    <w:rsid w:val="00083901"/>
    <w:rsid w:val="00083CA1"/>
    <w:rsid w:val="00084F96"/>
    <w:rsid w:val="000850B7"/>
    <w:rsid w:val="00085CC7"/>
    <w:rsid w:val="000865AF"/>
    <w:rsid w:val="000869F6"/>
    <w:rsid w:val="00086B3B"/>
    <w:rsid w:val="0008705B"/>
    <w:rsid w:val="0008723C"/>
    <w:rsid w:val="00087887"/>
    <w:rsid w:val="00087FC9"/>
    <w:rsid w:val="00090E7E"/>
    <w:rsid w:val="00091117"/>
    <w:rsid w:val="000928DF"/>
    <w:rsid w:val="00092DFA"/>
    <w:rsid w:val="00093AAE"/>
    <w:rsid w:val="00095829"/>
    <w:rsid w:val="00095B02"/>
    <w:rsid w:val="00095B34"/>
    <w:rsid w:val="00096080"/>
    <w:rsid w:val="00097C1E"/>
    <w:rsid w:val="000A1698"/>
    <w:rsid w:val="000A1F5E"/>
    <w:rsid w:val="000A2A0A"/>
    <w:rsid w:val="000A34CB"/>
    <w:rsid w:val="000A51AA"/>
    <w:rsid w:val="000A5E63"/>
    <w:rsid w:val="000A6ACA"/>
    <w:rsid w:val="000A7A62"/>
    <w:rsid w:val="000A7AD6"/>
    <w:rsid w:val="000A7D32"/>
    <w:rsid w:val="000B0160"/>
    <w:rsid w:val="000B021C"/>
    <w:rsid w:val="000B0430"/>
    <w:rsid w:val="000B0B94"/>
    <w:rsid w:val="000B17AA"/>
    <w:rsid w:val="000B18F8"/>
    <w:rsid w:val="000B1D7A"/>
    <w:rsid w:val="000B251C"/>
    <w:rsid w:val="000B2A8F"/>
    <w:rsid w:val="000B4E38"/>
    <w:rsid w:val="000B4F92"/>
    <w:rsid w:val="000B58E2"/>
    <w:rsid w:val="000B5D64"/>
    <w:rsid w:val="000B68B7"/>
    <w:rsid w:val="000B6B98"/>
    <w:rsid w:val="000C0EF7"/>
    <w:rsid w:val="000C16B9"/>
    <w:rsid w:val="000C27DA"/>
    <w:rsid w:val="000C29D9"/>
    <w:rsid w:val="000C3174"/>
    <w:rsid w:val="000C3D13"/>
    <w:rsid w:val="000C3F4B"/>
    <w:rsid w:val="000C43AE"/>
    <w:rsid w:val="000C5EC0"/>
    <w:rsid w:val="000C62EE"/>
    <w:rsid w:val="000C7869"/>
    <w:rsid w:val="000C7ECB"/>
    <w:rsid w:val="000D1390"/>
    <w:rsid w:val="000D1D7B"/>
    <w:rsid w:val="000D249F"/>
    <w:rsid w:val="000D386F"/>
    <w:rsid w:val="000D547F"/>
    <w:rsid w:val="000D662A"/>
    <w:rsid w:val="000D6CCF"/>
    <w:rsid w:val="000D79BF"/>
    <w:rsid w:val="000E03AE"/>
    <w:rsid w:val="000E0870"/>
    <w:rsid w:val="000E0E1F"/>
    <w:rsid w:val="000E0EF9"/>
    <w:rsid w:val="000E1DC2"/>
    <w:rsid w:val="000E3EB1"/>
    <w:rsid w:val="000E3F47"/>
    <w:rsid w:val="000E4A14"/>
    <w:rsid w:val="000E4F0A"/>
    <w:rsid w:val="000E60EF"/>
    <w:rsid w:val="000E6B72"/>
    <w:rsid w:val="000E6EF5"/>
    <w:rsid w:val="000E7022"/>
    <w:rsid w:val="000E7D33"/>
    <w:rsid w:val="000F4C36"/>
    <w:rsid w:val="000F5154"/>
    <w:rsid w:val="000F53BB"/>
    <w:rsid w:val="000F5B51"/>
    <w:rsid w:val="000F6225"/>
    <w:rsid w:val="000F64A6"/>
    <w:rsid w:val="000F65C3"/>
    <w:rsid w:val="000F6641"/>
    <w:rsid w:val="00101004"/>
    <w:rsid w:val="001015E1"/>
    <w:rsid w:val="00102867"/>
    <w:rsid w:val="0010339D"/>
    <w:rsid w:val="00103AB5"/>
    <w:rsid w:val="00103B54"/>
    <w:rsid w:val="0010475C"/>
    <w:rsid w:val="001065B5"/>
    <w:rsid w:val="00106EF8"/>
    <w:rsid w:val="00107172"/>
    <w:rsid w:val="0010786A"/>
    <w:rsid w:val="00107E00"/>
    <w:rsid w:val="00107ED0"/>
    <w:rsid w:val="00110CF9"/>
    <w:rsid w:val="0011167A"/>
    <w:rsid w:val="00111E21"/>
    <w:rsid w:val="001125AB"/>
    <w:rsid w:val="00115B7F"/>
    <w:rsid w:val="00115E4A"/>
    <w:rsid w:val="00116645"/>
    <w:rsid w:val="00116C71"/>
    <w:rsid w:val="001170CF"/>
    <w:rsid w:val="00121587"/>
    <w:rsid w:val="00123AE4"/>
    <w:rsid w:val="00124E83"/>
    <w:rsid w:val="00126189"/>
    <w:rsid w:val="00127610"/>
    <w:rsid w:val="00127B65"/>
    <w:rsid w:val="00130594"/>
    <w:rsid w:val="00130938"/>
    <w:rsid w:val="00130FA3"/>
    <w:rsid w:val="00131098"/>
    <w:rsid w:val="00131649"/>
    <w:rsid w:val="00131EF0"/>
    <w:rsid w:val="001327A9"/>
    <w:rsid w:val="00132FFD"/>
    <w:rsid w:val="00134DD8"/>
    <w:rsid w:val="00134E71"/>
    <w:rsid w:val="0013582C"/>
    <w:rsid w:val="00135F8E"/>
    <w:rsid w:val="001375D5"/>
    <w:rsid w:val="00137824"/>
    <w:rsid w:val="00137ED4"/>
    <w:rsid w:val="00140A98"/>
    <w:rsid w:val="00140C7E"/>
    <w:rsid w:val="0014204B"/>
    <w:rsid w:val="001420D3"/>
    <w:rsid w:val="00142207"/>
    <w:rsid w:val="00144725"/>
    <w:rsid w:val="001450F2"/>
    <w:rsid w:val="00146321"/>
    <w:rsid w:val="00146A02"/>
    <w:rsid w:val="0015093C"/>
    <w:rsid w:val="001509A6"/>
    <w:rsid w:val="001528F4"/>
    <w:rsid w:val="001537A7"/>
    <w:rsid w:val="00153F24"/>
    <w:rsid w:val="00155D0D"/>
    <w:rsid w:val="00155E2E"/>
    <w:rsid w:val="00156317"/>
    <w:rsid w:val="00156530"/>
    <w:rsid w:val="00156582"/>
    <w:rsid w:val="00156C38"/>
    <w:rsid w:val="00156DB7"/>
    <w:rsid w:val="0015709D"/>
    <w:rsid w:val="0016024E"/>
    <w:rsid w:val="001604C1"/>
    <w:rsid w:val="001605BE"/>
    <w:rsid w:val="00160E16"/>
    <w:rsid w:val="00160EC1"/>
    <w:rsid w:val="00161614"/>
    <w:rsid w:val="0016210C"/>
    <w:rsid w:val="00162182"/>
    <w:rsid w:val="00162693"/>
    <w:rsid w:val="00162F42"/>
    <w:rsid w:val="00163B30"/>
    <w:rsid w:val="0016444E"/>
    <w:rsid w:val="0016488D"/>
    <w:rsid w:val="0016689E"/>
    <w:rsid w:val="00166D4B"/>
    <w:rsid w:val="001709EF"/>
    <w:rsid w:val="00171BEE"/>
    <w:rsid w:val="00172264"/>
    <w:rsid w:val="0017275F"/>
    <w:rsid w:val="00173988"/>
    <w:rsid w:val="00173C10"/>
    <w:rsid w:val="001765CB"/>
    <w:rsid w:val="00176A73"/>
    <w:rsid w:val="001777B3"/>
    <w:rsid w:val="00180822"/>
    <w:rsid w:val="001808EF"/>
    <w:rsid w:val="00180991"/>
    <w:rsid w:val="0018190A"/>
    <w:rsid w:val="00181E97"/>
    <w:rsid w:val="001823A8"/>
    <w:rsid w:val="001827DE"/>
    <w:rsid w:val="001829E3"/>
    <w:rsid w:val="001836DD"/>
    <w:rsid w:val="00183787"/>
    <w:rsid w:val="00183926"/>
    <w:rsid w:val="001867AB"/>
    <w:rsid w:val="00186CBB"/>
    <w:rsid w:val="00186E31"/>
    <w:rsid w:val="001907FB"/>
    <w:rsid w:val="00194C34"/>
    <w:rsid w:val="001951F7"/>
    <w:rsid w:val="00196540"/>
    <w:rsid w:val="00197549"/>
    <w:rsid w:val="00197797"/>
    <w:rsid w:val="00197814"/>
    <w:rsid w:val="00197B9B"/>
    <w:rsid w:val="00197FB6"/>
    <w:rsid w:val="001A0C2B"/>
    <w:rsid w:val="001A22CF"/>
    <w:rsid w:val="001A2597"/>
    <w:rsid w:val="001A2A61"/>
    <w:rsid w:val="001A3308"/>
    <w:rsid w:val="001A3A99"/>
    <w:rsid w:val="001A3D31"/>
    <w:rsid w:val="001A4258"/>
    <w:rsid w:val="001A5B08"/>
    <w:rsid w:val="001A729C"/>
    <w:rsid w:val="001A744F"/>
    <w:rsid w:val="001A7F6C"/>
    <w:rsid w:val="001B061B"/>
    <w:rsid w:val="001B08F1"/>
    <w:rsid w:val="001B24B9"/>
    <w:rsid w:val="001B2E3B"/>
    <w:rsid w:val="001B4002"/>
    <w:rsid w:val="001B5149"/>
    <w:rsid w:val="001B5C44"/>
    <w:rsid w:val="001B6213"/>
    <w:rsid w:val="001B67AD"/>
    <w:rsid w:val="001B6A6E"/>
    <w:rsid w:val="001B7DA7"/>
    <w:rsid w:val="001C0DBA"/>
    <w:rsid w:val="001C183F"/>
    <w:rsid w:val="001C1841"/>
    <w:rsid w:val="001C1DEF"/>
    <w:rsid w:val="001C3223"/>
    <w:rsid w:val="001C32A3"/>
    <w:rsid w:val="001C3C63"/>
    <w:rsid w:val="001C3E57"/>
    <w:rsid w:val="001C462B"/>
    <w:rsid w:val="001C4FE5"/>
    <w:rsid w:val="001C5810"/>
    <w:rsid w:val="001C6DE7"/>
    <w:rsid w:val="001C760B"/>
    <w:rsid w:val="001C777B"/>
    <w:rsid w:val="001C7887"/>
    <w:rsid w:val="001D1654"/>
    <w:rsid w:val="001D201B"/>
    <w:rsid w:val="001D27D0"/>
    <w:rsid w:val="001D3A48"/>
    <w:rsid w:val="001D48D0"/>
    <w:rsid w:val="001D4C6C"/>
    <w:rsid w:val="001D785F"/>
    <w:rsid w:val="001E06CC"/>
    <w:rsid w:val="001E08C8"/>
    <w:rsid w:val="001E0FB8"/>
    <w:rsid w:val="001E11DE"/>
    <w:rsid w:val="001E1969"/>
    <w:rsid w:val="001E19FA"/>
    <w:rsid w:val="001E1D96"/>
    <w:rsid w:val="001E1E2A"/>
    <w:rsid w:val="001E2867"/>
    <w:rsid w:val="001E2FC5"/>
    <w:rsid w:val="001E3565"/>
    <w:rsid w:val="001E43F7"/>
    <w:rsid w:val="001E4755"/>
    <w:rsid w:val="001E5945"/>
    <w:rsid w:val="001E7772"/>
    <w:rsid w:val="001E7AEA"/>
    <w:rsid w:val="001E7CF1"/>
    <w:rsid w:val="001F00BA"/>
    <w:rsid w:val="001F0972"/>
    <w:rsid w:val="001F0B26"/>
    <w:rsid w:val="001F1541"/>
    <w:rsid w:val="001F1BDB"/>
    <w:rsid w:val="001F2523"/>
    <w:rsid w:val="001F32F9"/>
    <w:rsid w:val="001F3652"/>
    <w:rsid w:val="001F3BB4"/>
    <w:rsid w:val="001F45BE"/>
    <w:rsid w:val="001F4723"/>
    <w:rsid w:val="001F4787"/>
    <w:rsid w:val="001F487E"/>
    <w:rsid w:val="001F5B5B"/>
    <w:rsid w:val="001F6D1B"/>
    <w:rsid w:val="001F7D57"/>
    <w:rsid w:val="001F7E59"/>
    <w:rsid w:val="00200168"/>
    <w:rsid w:val="00200A6B"/>
    <w:rsid w:val="00200ECB"/>
    <w:rsid w:val="0020128E"/>
    <w:rsid w:val="0020177F"/>
    <w:rsid w:val="00202DF7"/>
    <w:rsid w:val="00203137"/>
    <w:rsid w:val="00203173"/>
    <w:rsid w:val="002037AC"/>
    <w:rsid w:val="00203887"/>
    <w:rsid w:val="002041FA"/>
    <w:rsid w:val="0020474F"/>
    <w:rsid w:val="00204B1E"/>
    <w:rsid w:val="002106B1"/>
    <w:rsid w:val="002115A0"/>
    <w:rsid w:val="002136D1"/>
    <w:rsid w:val="002146CA"/>
    <w:rsid w:val="00214C9A"/>
    <w:rsid w:val="0021516E"/>
    <w:rsid w:val="002161BD"/>
    <w:rsid w:val="0021681C"/>
    <w:rsid w:val="00217D55"/>
    <w:rsid w:val="00220331"/>
    <w:rsid w:val="002203B3"/>
    <w:rsid w:val="00220745"/>
    <w:rsid w:val="00221209"/>
    <w:rsid w:val="00221E0D"/>
    <w:rsid w:val="00221FD2"/>
    <w:rsid w:val="00223054"/>
    <w:rsid w:val="00223770"/>
    <w:rsid w:val="00223B15"/>
    <w:rsid w:val="00223D33"/>
    <w:rsid w:val="00224A4E"/>
    <w:rsid w:val="00224A66"/>
    <w:rsid w:val="00225086"/>
    <w:rsid w:val="002254B3"/>
    <w:rsid w:val="00225E80"/>
    <w:rsid w:val="002277FA"/>
    <w:rsid w:val="00227B53"/>
    <w:rsid w:val="00227F68"/>
    <w:rsid w:val="00230315"/>
    <w:rsid w:val="00231695"/>
    <w:rsid w:val="00231F90"/>
    <w:rsid w:val="002329AF"/>
    <w:rsid w:val="0023339C"/>
    <w:rsid w:val="00233BC5"/>
    <w:rsid w:val="00233EDB"/>
    <w:rsid w:val="00234174"/>
    <w:rsid w:val="002343D1"/>
    <w:rsid w:val="002347E9"/>
    <w:rsid w:val="00235854"/>
    <w:rsid w:val="00236455"/>
    <w:rsid w:val="0023791C"/>
    <w:rsid w:val="00241E65"/>
    <w:rsid w:val="002421E3"/>
    <w:rsid w:val="00246E19"/>
    <w:rsid w:val="00246E82"/>
    <w:rsid w:val="002500E2"/>
    <w:rsid w:val="00250254"/>
    <w:rsid w:val="0025083E"/>
    <w:rsid w:val="0025087F"/>
    <w:rsid w:val="00250CC7"/>
    <w:rsid w:val="00250DAC"/>
    <w:rsid w:val="002521AE"/>
    <w:rsid w:val="00252F00"/>
    <w:rsid w:val="0025451B"/>
    <w:rsid w:val="00254948"/>
    <w:rsid w:val="00254AD7"/>
    <w:rsid w:val="00254EDD"/>
    <w:rsid w:val="00255DAF"/>
    <w:rsid w:val="002566DE"/>
    <w:rsid w:val="002572EA"/>
    <w:rsid w:val="0026010F"/>
    <w:rsid w:val="002617A7"/>
    <w:rsid w:val="00262329"/>
    <w:rsid w:val="00262609"/>
    <w:rsid w:val="002628E9"/>
    <w:rsid w:val="00263BF8"/>
    <w:rsid w:val="00263D2E"/>
    <w:rsid w:val="0026546D"/>
    <w:rsid w:val="002657C0"/>
    <w:rsid w:val="00265CA1"/>
    <w:rsid w:val="0026671F"/>
    <w:rsid w:val="002668DA"/>
    <w:rsid w:val="00266BF6"/>
    <w:rsid w:val="00270008"/>
    <w:rsid w:val="0027025D"/>
    <w:rsid w:val="00270348"/>
    <w:rsid w:val="002708ED"/>
    <w:rsid w:val="002720CD"/>
    <w:rsid w:val="00272A77"/>
    <w:rsid w:val="002732D0"/>
    <w:rsid w:val="002734BD"/>
    <w:rsid w:val="00273F1E"/>
    <w:rsid w:val="002747D6"/>
    <w:rsid w:val="00274A00"/>
    <w:rsid w:val="00274B0A"/>
    <w:rsid w:val="00274C05"/>
    <w:rsid w:val="00274DB2"/>
    <w:rsid w:val="00274FB0"/>
    <w:rsid w:val="002751EC"/>
    <w:rsid w:val="002758E2"/>
    <w:rsid w:val="00276710"/>
    <w:rsid w:val="00276B23"/>
    <w:rsid w:val="00277AA6"/>
    <w:rsid w:val="00277BBB"/>
    <w:rsid w:val="00277BE6"/>
    <w:rsid w:val="00277CB0"/>
    <w:rsid w:val="00277F36"/>
    <w:rsid w:val="00280F1C"/>
    <w:rsid w:val="0028191F"/>
    <w:rsid w:val="002825CB"/>
    <w:rsid w:val="00283554"/>
    <w:rsid w:val="00283FB4"/>
    <w:rsid w:val="0028497A"/>
    <w:rsid w:val="00284CCA"/>
    <w:rsid w:val="0028552B"/>
    <w:rsid w:val="0028593A"/>
    <w:rsid w:val="002861E2"/>
    <w:rsid w:val="002862AC"/>
    <w:rsid w:val="002865BD"/>
    <w:rsid w:val="00287483"/>
    <w:rsid w:val="00287CE3"/>
    <w:rsid w:val="00290807"/>
    <w:rsid w:val="00290B67"/>
    <w:rsid w:val="002911AD"/>
    <w:rsid w:val="00292B81"/>
    <w:rsid w:val="00292D3C"/>
    <w:rsid w:val="00293D87"/>
    <w:rsid w:val="00293F7D"/>
    <w:rsid w:val="00294937"/>
    <w:rsid w:val="00294EDA"/>
    <w:rsid w:val="00295975"/>
    <w:rsid w:val="002A0417"/>
    <w:rsid w:val="002A0F7B"/>
    <w:rsid w:val="002A1430"/>
    <w:rsid w:val="002A154C"/>
    <w:rsid w:val="002A1D28"/>
    <w:rsid w:val="002A1EA1"/>
    <w:rsid w:val="002A2A2B"/>
    <w:rsid w:val="002A37A8"/>
    <w:rsid w:val="002A57F7"/>
    <w:rsid w:val="002A65D3"/>
    <w:rsid w:val="002A6B86"/>
    <w:rsid w:val="002A70F0"/>
    <w:rsid w:val="002A72EE"/>
    <w:rsid w:val="002A7874"/>
    <w:rsid w:val="002B097F"/>
    <w:rsid w:val="002B159E"/>
    <w:rsid w:val="002B212A"/>
    <w:rsid w:val="002B3370"/>
    <w:rsid w:val="002B4B83"/>
    <w:rsid w:val="002B4DD8"/>
    <w:rsid w:val="002B695E"/>
    <w:rsid w:val="002B6F45"/>
    <w:rsid w:val="002C1084"/>
    <w:rsid w:val="002C1F86"/>
    <w:rsid w:val="002C2093"/>
    <w:rsid w:val="002C2298"/>
    <w:rsid w:val="002C2428"/>
    <w:rsid w:val="002C2BCE"/>
    <w:rsid w:val="002C4341"/>
    <w:rsid w:val="002C4507"/>
    <w:rsid w:val="002C4E87"/>
    <w:rsid w:val="002C512F"/>
    <w:rsid w:val="002C57C2"/>
    <w:rsid w:val="002C5C3A"/>
    <w:rsid w:val="002C5FE8"/>
    <w:rsid w:val="002C6B8D"/>
    <w:rsid w:val="002C6E44"/>
    <w:rsid w:val="002C7E97"/>
    <w:rsid w:val="002D02C5"/>
    <w:rsid w:val="002D0B73"/>
    <w:rsid w:val="002D168A"/>
    <w:rsid w:val="002D2F8E"/>
    <w:rsid w:val="002D38EE"/>
    <w:rsid w:val="002D3931"/>
    <w:rsid w:val="002D3E97"/>
    <w:rsid w:val="002D470D"/>
    <w:rsid w:val="002D5FC5"/>
    <w:rsid w:val="002D6101"/>
    <w:rsid w:val="002D64C6"/>
    <w:rsid w:val="002D7553"/>
    <w:rsid w:val="002D7D08"/>
    <w:rsid w:val="002E0235"/>
    <w:rsid w:val="002E0C6F"/>
    <w:rsid w:val="002E1988"/>
    <w:rsid w:val="002E23CD"/>
    <w:rsid w:val="002E28B5"/>
    <w:rsid w:val="002E2961"/>
    <w:rsid w:val="002E3221"/>
    <w:rsid w:val="002E342B"/>
    <w:rsid w:val="002E42C7"/>
    <w:rsid w:val="002E4492"/>
    <w:rsid w:val="002E460A"/>
    <w:rsid w:val="002E473D"/>
    <w:rsid w:val="002E4CC1"/>
    <w:rsid w:val="002E596A"/>
    <w:rsid w:val="002E6307"/>
    <w:rsid w:val="002E758D"/>
    <w:rsid w:val="002E7774"/>
    <w:rsid w:val="002F028E"/>
    <w:rsid w:val="002F08D8"/>
    <w:rsid w:val="002F4C92"/>
    <w:rsid w:val="002F4D0A"/>
    <w:rsid w:val="002F4DAD"/>
    <w:rsid w:val="002F591C"/>
    <w:rsid w:val="002F6758"/>
    <w:rsid w:val="002F7B5A"/>
    <w:rsid w:val="002F7D5E"/>
    <w:rsid w:val="002F7DB3"/>
    <w:rsid w:val="00300098"/>
    <w:rsid w:val="003008CF"/>
    <w:rsid w:val="00301727"/>
    <w:rsid w:val="003023E5"/>
    <w:rsid w:val="00302CED"/>
    <w:rsid w:val="00302D65"/>
    <w:rsid w:val="00303503"/>
    <w:rsid w:val="003038B1"/>
    <w:rsid w:val="00304C1A"/>
    <w:rsid w:val="003050EE"/>
    <w:rsid w:val="00306F3E"/>
    <w:rsid w:val="00307335"/>
    <w:rsid w:val="00307D63"/>
    <w:rsid w:val="00307F56"/>
    <w:rsid w:val="00311206"/>
    <w:rsid w:val="00311316"/>
    <w:rsid w:val="00311EB4"/>
    <w:rsid w:val="00311ECB"/>
    <w:rsid w:val="0031225C"/>
    <w:rsid w:val="00312450"/>
    <w:rsid w:val="00312E8E"/>
    <w:rsid w:val="00313F0A"/>
    <w:rsid w:val="00315912"/>
    <w:rsid w:val="0031656C"/>
    <w:rsid w:val="00316601"/>
    <w:rsid w:val="00316AF8"/>
    <w:rsid w:val="00317753"/>
    <w:rsid w:val="003205F1"/>
    <w:rsid w:val="00320A23"/>
    <w:rsid w:val="00321002"/>
    <w:rsid w:val="00321164"/>
    <w:rsid w:val="00321197"/>
    <w:rsid w:val="00321418"/>
    <w:rsid w:val="00322760"/>
    <w:rsid w:val="0032301C"/>
    <w:rsid w:val="00325856"/>
    <w:rsid w:val="0032727F"/>
    <w:rsid w:val="00327A42"/>
    <w:rsid w:val="00327E2D"/>
    <w:rsid w:val="00330755"/>
    <w:rsid w:val="00330A43"/>
    <w:rsid w:val="00330D3A"/>
    <w:rsid w:val="00331DF4"/>
    <w:rsid w:val="00331F9B"/>
    <w:rsid w:val="003329F3"/>
    <w:rsid w:val="00333780"/>
    <w:rsid w:val="00333C24"/>
    <w:rsid w:val="00333CF6"/>
    <w:rsid w:val="00333F5A"/>
    <w:rsid w:val="0033415A"/>
    <w:rsid w:val="003341C4"/>
    <w:rsid w:val="003348E3"/>
    <w:rsid w:val="003367A0"/>
    <w:rsid w:val="00336DDD"/>
    <w:rsid w:val="003413FA"/>
    <w:rsid w:val="003416A4"/>
    <w:rsid w:val="003420D2"/>
    <w:rsid w:val="0034343B"/>
    <w:rsid w:val="00343649"/>
    <w:rsid w:val="00343B35"/>
    <w:rsid w:val="00345BAC"/>
    <w:rsid w:val="00346D04"/>
    <w:rsid w:val="00346E3C"/>
    <w:rsid w:val="0034753C"/>
    <w:rsid w:val="003479C3"/>
    <w:rsid w:val="00347EB9"/>
    <w:rsid w:val="00350EEC"/>
    <w:rsid w:val="00350FD4"/>
    <w:rsid w:val="00351A99"/>
    <w:rsid w:val="00352030"/>
    <w:rsid w:val="0035363C"/>
    <w:rsid w:val="00353BD6"/>
    <w:rsid w:val="00353F2A"/>
    <w:rsid w:val="0035443D"/>
    <w:rsid w:val="00354A37"/>
    <w:rsid w:val="00355B90"/>
    <w:rsid w:val="00355D17"/>
    <w:rsid w:val="00356105"/>
    <w:rsid w:val="00356A49"/>
    <w:rsid w:val="00356A6E"/>
    <w:rsid w:val="003573B9"/>
    <w:rsid w:val="003576E3"/>
    <w:rsid w:val="003613D0"/>
    <w:rsid w:val="00363452"/>
    <w:rsid w:val="0036350D"/>
    <w:rsid w:val="00363AB0"/>
    <w:rsid w:val="00364550"/>
    <w:rsid w:val="003645E2"/>
    <w:rsid w:val="003656C6"/>
    <w:rsid w:val="00365A95"/>
    <w:rsid w:val="00366E20"/>
    <w:rsid w:val="00366EC8"/>
    <w:rsid w:val="00367DA2"/>
    <w:rsid w:val="003701A1"/>
    <w:rsid w:val="003706AE"/>
    <w:rsid w:val="00370B3E"/>
    <w:rsid w:val="0037109F"/>
    <w:rsid w:val="003711A3"/>
    <w:rsid w:val="003725D9"/>
    <w:rsid w:val="00373A3E"/>
    <w:rsid w:val="00373A56"/>
    <w:rsid w:val="00373AC0"/>
    <w:rsid w:val="00374319"/>
    <w:rsid w:val="0037545E"/>
    <w:rsid w:val="00375899"/>
    <w:rsid w:val="0037660A"/>
    <w:rsid w:val="0037739A"/>
    <w:rsid w:val="00377C43"/>
    <w:rsid w:val="00377D46"/>
    <w:rsid w:val="00377E17"/>
    <w:rsid w:val="00380156"/>
    <w:rsid w:val="003803CE"/>
    <w:rsid w:val="00380E95"/>
    <w:rsid w:val="00380E97"/>
    <w:rsid w:val="003815B7"/>
    <w:rsid w:val="00381FA7"/>
    <w:rsid w:val="0038254D"/>
    <w:rsid w:val="00382C97"/>
    <w:rsid w:val="00383DEF"/>
    <w:rsid w:val="003865C5"/>
    <w:rsid w:val="00386DB3"/>
    <w:rsid w:val="0038778E"/>
    <w:rsid w:val="00392032"/>
    <w:rsid w:val="003932B0"/>
    <w:rsid w:val="00394B70"/>
    <w:rsid w:val="00395B63"/>
    <w:rsid w:val="00396627"/>
    <w:rsid w:val="00396DB6"/>
    <w:rsid w:val="00396F09"/>
    <w:rsid w:val="00396F7E"/>
    <w:rsid w:val="003A0C3B"/>
    <w:rsid w:val="003A1797"/>
    <w:rsid w:val="003A2269"/>
    <w:rsid w:val="003A25C6"/>
    <w:rsid w:val="003A25F8"/>
    <w:rsid w:val="003A29A5"/>
    <w:rsid w:val="003A4498"/>
    <w:rsid w:val="003A489F"/>
    <w:rsid w:val="003A53C4"/>
    <w:rsid w:val="003A55A4"/>
    <w:rsid w:val="003A5A16"/>
    <w:rsid w:val="003A5AE3"/>
    <w:rsid w:val="003A69C9"/>
    <w:rsid w:val="003A6F01"/>
    <w:rsid w:val="003A7796"/>
    <w:rsid w:val="003A7D4D"/>
    <w:rsid w:val="003B01DA"/>
    <w:rsid w:val="003B1603"/>
    <w:rsid w:val="003B18F0"/>
    <w:rsid w:val="003B1AF0"/>
    <w:rsid w:val="003B1D41"/>
    <w:rsid w:val="003B248E"/>
    <w:rsid w:val="003B24E2"/>
    <w:rsid w:val="003B353A"/>
    <w:rsid w:val="003B36EE"/>
    <w:rsid w:val="003B4B4D"/>
    <w:rsid w:val="003B5102"/>
    <w:rsid w:val="003B5B5E"/>
    <w:rsid w:val="003B5B67"/>
    <w:rsid w:val="003B66B4"/>
    <w:rsid w:val="003B6868"/>
    <w:rsid w:val="003B690C"/>
    <w:rsid w:val="003B6FA9"/>
    <w:rsid w:val="003B7045"/>
    <w:rsid w:val="003B73C6"/>
    <w:rsid w:val="003B765C"/>
    <w:rsid w:val="003C18E9"/>
    <w:rsid w:val="003C1CB2"/>
    <w:rsid w:val="003C3EB3"/>
    <w:rsid w:val="003C4F26"/>
    <w:rsid w:val="003C5C40"/>
    <w:rsid w:val="003C6D4B"/>
    <w:rsid w:val="003C74AE"/>
    <w:rsid w:val="003C7592"/>
    <w:rsid w:val="003D104B"/>
    <w:rsid w:val="003D1623"/>
    <w:rsid w:val="003D17D8"/>
    <w:rsid w:val="003D1A2C"/>
    <w:rsid w:val="003D1D59"/>
    <w:rsid w:val="003D20D3"/>
    <w:rsid w:val="003D32FD"/>
    <w:rsid w:val="003D3940"/>
    <w:rsid w:val="003D3C80"/>
    <w:rsid w:val="003D59D7"/>
    <w:rsid w:val="003D6381"/>
    <w:rsid w:val="003E149E"/>
    <w:rsid w:val="003E1546"/>
    <w:rsid w:val="003E17A3"/>
    <w:rsid w:val="003E1DE6"/>
    <w:rsid w:val="003E2D8D"/>
    <w:rsid w:val="003E39B4"/>
    <w:rsid w:val="003E4E4B"/>
    <w:rsid w:val="003E5F22"/>
    <w:rsid w:val="003E6226"/>
    <w:rsid w:val="003E6BB4"/>
    <w:rsid w:val="003E70E3"/>
    <w:rsid w:val="003E7FBE"/>
    <w:rsid w:val="003F01D2"/>
    <w:rsid w:val="003F13EF"/>
    <w:rsid w:val="003F203D"/>
    <w:rsid w:val="003F264E"/>
    <w:rsid w:val="003F2A76"/>
    <w:rsid w:val="003F387B"/>
    <w:rsid w:val="003F589A"/>
    <w:rsid w:val="003F7D75"/>
    <w:rsid w:val="00401B68"/>
    <w:rsid w:val="00401BC9"/>
    <w:rsid w:val="0040235B"/>
    <w:rsid w:val="0040268F"/>
    <w:rsid w:val="00402785"/>
    <w:rsid w:val="00402B50"/>
    <w:rsid w:val="00403669"/>
    <w:rsid w:val="00403972"/>
    <w:rsid w:val="004040C3"/>
    <w:rsid w:val="004046B9"/>
    <w:rsid w:val="00405FFD"/>
    <w:rsid w:val="0040669A"/>
    <w:rsid w:val="00406A9B"/>
    <w:rsid w:val="00406BF4"/>
    <w:rsid w:val="0040733E"/>
    <w:rsid w:val="00411691"/>
    <w:rsid w:val="00413228"/>
    <w:rsid w:val="0041389B"/>
    <w:rsid w:val="00413E75"/>
    <w:rsid w:val="00415225"/>
    <w:rsid w:val="00420948"/>
    <w:rsid w:val="00420C62"/>
    <w:rsid w:val="004210A5"/>
    <w:rsid w:val="00421392"/>
    <w:rsid w:val="0042198E"/>
    <w:rsid w:val="00421E2E"/>
    <w:rsid w:val="00422908"/>
    <w:rsid w:val="00422F53"/>
    <w:rsid w:val="00423B15"/>
    <w:rsid w:val="004249DE"/>
    <w:rsid w:val="004252F3"/>
    <w:rsid w:val="0042644A"/>
    <w:rsid w:val="00427016"/>
    <w:rsid w:val="00427B7B"/>
    <w:rsid w:val="00430510"/>
    <w:rsid w:val="00430A3C"/>
    <w:rsid w:val="00431CE0"/>
    <w:rsid w:val="0043272A"/>
    <w:rsid w:val="00433918"/>
    <w:rsid w:val="00433DC0"/>
    <w:rsid w:val="00434BC2"/>
    <w:rsid w:val="00435E1D"/>
    <w:rsid w:val="00436D96"/>
    <w:rsid w:val="00440886"/>
    <w:rsid w:val="0044092F"/>
    <w:rsid w:val="00440F25"/>
    <w:rsid w:val="00441431"/>
    <w:rsid w:val="00442D0C"/>
    <w:rsid w:val="004439B0"/>
    <w:rsid w:val="0044468B"/>
    <w:rsid w:val="00444CC2"/>
    <w:rsid w:val="00444F23"/>
    <w:rsid w:val="0044743B"/>
    <w:rsid w:val="0044779C"/>
    <w:rsid w:val="00450FC6"/>
    <w:rsid w:val="00452418"/>
    <w:rsid w:val="0045265C"/>
    <w:rsid w:val="004531E9"/>
    <w:rsid w:val="004532CA"/>
    <w:rsid w:val="004534E5"/>
    <w:rsid w:val="004539ED"/>
    <w:rsid w:val="004547FF"/>
    <w:rsid w:val="004561C0"/>
    <w:rsid w:val="004579AF"/>
    <w:rsid w:val="00457FE4"/>
    <w:rsid w:val="0046096F"/>
    <w:rsid w:val="004636B5"/>
    <w:rsid w:val="00465475"/>
    <w:rsid w:val="004655E2"/>
    <w:rsid w:val="004657C1"/>
    <w:rsid w:val="0046609F"/>
    <w:rsid w:val="00467688"/>
    <w:rsid w:val="004676E3"/>
    <w:rsid w:val="0046784C"/>
    <w:rsid w:val="00467FAF"/>
    <w:rsid w:val="004711EA"/>
    <w:rsid w:val="00471776"/>
    <w:rsid w:val="0047246E"/>
    <w:rsid w:val="004724C6"/>
    <w:rsid w:val="004724FA"/>
    <w:rsid w:val="00473306"/>
    <w:rsid w:val="00474AB7"/>
    <w:rsid w:val="00474D86"/>
    <w:rsid w:val="00475510"/>
    <w:rsid w:val="00475B0D"/>
    <w:rsid w:val="004761D0"/>
    <w:rsid w:val="00476453"/>
    <w:rsid w:val="00476E5C"/>
    <w:rsid w:val="00476F1E"/>
    <w:rsid w:val="004773DA"/>
    <w:rsid w:val="00477750"/>
    <w:rsid w:val="00480348"/>
    <w:rsid w:val="00480873"/>
    <w:rsid w:val="004815FB"/>
    <w:rsid w:val="00481771"/>
    <w:rsid w:val="004823B1"/>
    <w:rsid w:val="00483422"/>
    <w:rsid w:val="00483FEF"/>
    <w:rsid w:val="00484372"/>
    <w:rsid w:val="004843F4"/>
    <w:rsid w:val="00484472"/>
    <w:rsid w:val="004851AD"/>
    <w:rsid w:val="00485A2E"/>
    <w:rsid w:val="00485EC5"/>
    <w:rsid w:val="00486713"/>
    <w:rsid w:val="00486E85"/>
    <w:rsid w:val="00487247"/>
    <w:rsid w:val="004877DA"/>
    <w:rsid w:val="00487E3C"/>
    <w:rsid w:val="00490014"/>
    <w:rsid w:val="004903F6"/>
    <w:rsid w:val="00490B66"/>
    <w:rsid w:val="00490EE2"/>
    <w:rsid w:val="00491B86"/>
    <w:rsid w:val="004928B5"/>
    <w:rsid w:val="00493A23"/>
    <w:rsid w:val="004944F6"/>
    <w:rsid w:val="00494F65"/>
    <w:rsid w:val="00495386"/>
    <w:rsid w:val="004965EB"/>
    <w:rsid w:val="0049667C"/>
    <w:rsid w:val="00496EB6"/>
    <w:rsid w:val="00496FA7"/>
    <w:rsid w:val="004A17CD"/>
    <w:rsid w:val="004A3497"/>
    <w:rsid w:val="004A38DF"/>
    <w:rsid w:val="004A3ED1"/>
    <w:rsid w:val="004A420D"/>
    <w:rsid w:val="004A63B5"/>
    <w:rsid w:val="004A6B18"/>
    <w:rsid w:val="004A76D0"/>
    <w:rsid w:val="004A7B89"/>
    <w:rsid w:val="004A7C53"/>
    <w:rsid w:val="004B0089"/>
    <w:rsid w:val="004B052E"/>
    <w:rsid w:val="004B0A57"/>
    <w:rsid w:val="004B0B5C"/>
    <w:rsid w:val="004B18A5"/>
    <w:rsid w:val="004B402B"/>
    <w:rsid w:val="004B4C14"/>
    <w:rsid w:val="004B6332"/>
    <w:rsid w:val="004B6BB5"/>
    <w:rsid w:val="004B6FA5"/>
    <w:rsid w:val="004B71B1"/>
    <w:rsid w:val="004C0027"/>
    <w:rsid w:val="004C01BE"/>
    <w:rsid w:val="004C1103"/>
    <w:rsid w:val="004C1C04"/>
    <w:rsid w:val="004C31F9"/>
    <w:rsid w:val="004C38CA"/>
    <w:rsid w:val="004C6CBA"/>
    <w:rsid w:val="004C7A6B"/>
    <w:rsid w:val="004C7D17"/>
    <w:rsid w:val="004D0194"/>
    <w:rsid w:val="004D0F47"/>
    <w:rsid w:val="004D0FAA"/>
    <w:rsid w:val="004D103E"/>
    <w:rsid w:val="004D18E0"/>
    <w:rsid w:val="004D238A"/>
    <w:rsid w:val="004D3519"/>
    <w:rsid w:val="004D368D"/>
    <w:rsid w:val="004D3D23"/>
    <w:rsid w:val="004D4076"/>
    <w:rsid w:val="004D4F5D"/>
    <w:rsid w:val="004D5282"/>
    <w:rsid w:val="004D5664"/>
    <w:rsid w:val="004D587E"/>
    <w:rsid w:val="004D5ECA"/>
    <w:rsid w:val="004D6176"/>
    <w:rsid w:val="004D62CE"/>
    <w:rsid w:val="004D70EB"/>
    <w:rsid w:val="004D75A6"/>
    <w:rsid w:val="004E1374"/>
    <w:rsid w:val="004E1923"/>
    <w:rsid w:val="004E1932"/>
    <w:rsid w:val="004E4221"/>
    <w:rsid w:val="004E741E"/>
    <w:rsid w:val="004E7623"/>
    <w:rsid w:val="004E778C"/>
    <w:rsid w:val="004E77BC"/>
    <w:rsid w:val="004F1118"/>
    <w:rsid w:val="004F2A85"/>
    <w:rsid w:val="004F4706"/>
    <w:rsid w:val="004F4781"/>
    <w:rsid w:val="004F6EF6"/>
    <w:rsid w:val="00500169"/>
    <w:rsid w:val="0050037D"/>
    <w:rsid w:val="005010DF"/>
    <w:rsid w:val="005019A7"/>
    <w:rsid w:val="005020D8"/>
    <w:rsid w:val="00502CDF"/>
    <w:rsid w:val="005049CE"/>
    <w:rsid w:val="0050545D"/>
    <w:rsid w:val="00505ED4"/>
    <w:rsid w:val="0050788C"/>
    <w:rsid w:val="00507EE4"/>
    <w:rsid w:val="00512700"/>
    <w:rsid w:val="00512D67"/>
    <w:rsid w:val="00513639"/>
    <w:rsid w:val="00514AFF"/>
    <w:rsid w:val="00515CD4"/>
    <w:rsid w:val="00516A53"/>
    <w:rsid w:val="00517083"/>
    <w:rsid w:val="00517B39"/>
    <w:rsid w:val="00521ED6"/>
    <w:rsid w:val="00522B1D"/>
    <w:rsid w:val="00523579"/>
    <w:rsid w:val="00523915"/>
    <w:rsid w:val="00523F41"/>
    <w:rsid w:val="005243E7"/>
    <w:rsid w:val="00526531"/>
    <w:rsid w:val="005269BE"/>
    <w:rsid w:val="00526BE0"/>
    <w:rsid w:val="00527B26"/>
    <w:rsid w:val="00527BF2"/>
    <w:rsid w:val="00527E47"/>
    <w:rsid w:val="00527FCB"/>
    <w:rsid w:val="00530F97"/>
    <w:rsid w:val="00531158"/>
    <w:rsid w:val="0053143E"/>
    <w:rsid w:val="00531B4F"/>
    <w:rsid w:val="00531BE7"/>
    <w:rsid w:val="00531F6D"/>
    <w:rsid w:val="00532150"/>
    <w:rsid w:val="00532543"/>
    <w:rsid w:val="00532A7E"/>
    <w:rsid w:val="005339AE"/>
    <w:rsid w:val="00533FDA"/>
    <w:rsid w:val="00534F62"/>
    <w:rsid w:val="00535074"/>
    <w:rsid w:val="00536279"/>
    <w:rsid w:val="0053631F"/>
    <w:rsid w:val="00536407"/>
    <w:rsid w:val="00537125"/>
    <w:rsid w:val="00537E49"/>
    <w:rsid w:val="0054242F"/>
    <w:rsid w:val="00542902"/>
    <w:rsid w:val="00542E49"/>
    <w:rsid w:val="005431B1"/>
    <w:rsid w:val="005433E7"/>
    <w:rsid w:val="00546084"/>
    <w:rsid w:val="0054673F"/>
    <w:rsid w:val="00550457"/>
    <w:rsid w:val="00550B1F"/>
    <w:rsid w:val="00550B72"/>
    <w:rsid w:val="00550CE0"/>
    <w:rsid w:val="00551E10"/>
    <w:rsid w:val="00552B4D"/>
    <w:rsid w:val="0055364F"/>
    <w:rsid w:val="00553945"/>
    <w:rsid w:val="00554E18"/>
    <w:rsid w:val="00555DE7"/>
    <w:rsid w:val="005564AD"/>
    <w:rsid w:val="005564DA"/>
    <w:rsid w:val="00556B03"/>
    <w:rsid w:val="00556FC3"/>
    <w:rsid w:val="005577F0"/>
    <w:rsid w:val="00557C59"/>
    <w:rsid w:val="00557F50"/>
    <w:rsid w:val="00560521"/>
    <w:rsid w:val="0056361F"/>
    <w:rsid w:val="0056515A"/>
    <w:rsid w:val="00565991"/>
    <w:rsid w:val="00565D7E"/>
    <w:rsid w:val="0056630A"/>
    <w:rsid w:val="005663D7"/>
    <w:rsid w:val="00566C17"/>
    <w:rsid w:val="00571E92"/>
    <w:rsid w:val="00572890"/>
    <w:rsid w:val="00572914"/>
    <w:rsid w:val="005748EC"/>
    <w:rsid w:val="00574B7D"/>
    <w:rsid w:val="00575976"/>
    <w:rsid w:val="00575E54"/>
    <w:rsid w:val="00575E67"/>
    <w:rsid w:val="00577028"/>
    <w:rsid w:val="005818FD"/>
    <w:rsid w:val="00582103"/>
    <w:rsid w:val="00582FDE"/>
    <w:rsid w:val="005832A2"/>
    <w:rsid w:val="00584389"/>
    <w:rsid w:val="00584B15"/>
    <w:rsid w:val="00585172"/>
    <w:rsid w:val="0058535B"/>
    <w:rsid w:val="005869A7"/>
    <w:rsid w:val="005871FE"/>
    <w:rsid w:val="005900D6"/>
    <w:rsid w:val="0059033A"/>
    <w:rsid w:val="00590401"/>
    <w:rsid w:val="00590A5D"/>
    <w:rsid w:val="0059111A"/>
    <w:rsid w:val="0059144D"/>
    <w:rsid w:val="0059166F"/>
    <w:rsid w:val="00591F09"/>
    <w:rsid w:val="00594215"/>
    <w:rsid w:val="00594754"/>
    <w:rsid w:val="005965F2"/>
    <w:rsid w:val="00596D23"/>
    <w:rsid w:val="005971C8"/>
    <w:rsid w:val="0059727F"/>
    <w:rsid w:val="00597ABD"/>
    <w:rsid w:val="005A037B"/>
    <w:rsid w:val="005A0FE5"/>
    <w:rsid w:val="005A1FBE"/>
    <w:rsid w:val="005A37FA"/>
    <w:rsid w:val="005A3A27"/>
    <w:rsid w:val="005A4C89"/>
    <w:rsid w:val="005A4C94"/>
    <w:rsid w:val="005A58E0"/>
    <w:rsid w:val="005A6AE3"/>
    <w:rsid w:val="005A793D"/>
    <w:rsid w:val="005B11BD"/>
    <w:rsid w:val="005B1EAA"/>
    <w:rsid w:val="005B2692"/>
    <w:rsid w:val="005B2DCE"/>
    <w:rsid w:val="005B349D"/>
    <w:rsid w:val="005B3C7C"/>
    <w:rsid w:val="005B550E"/>
    <w:rsid w:val="005B5FA3"/>
    <w:rsid w:val="005B6AA6"/>
    <w:rsid w:val="005B6E8E"/>
    <w:rsid w:val="005C0FB9"/>
    <w:rsid w:val="005C2CFD"/>
    <w:rsid w:val="005C2F1C"/>
    <w:rsid w:val="005C4553"/>
    <w:rsid w:val="005C463E"/>
    <w:rsid w:val="005C4810"/>
    <w:rsid w:val="005C4F8F"/>
    <w:rsid w:val="005C5B76"/>
    <w:rsid w:val="005C6703"/>
    <w:rsid w:val="005C6923"/>
    <w:rsid w:val="005D03B4"/>
    <w:rsid w:val="005D0498"/>
    <w:rsid w:val="005D068E"/>
    <w:rsid w:val="005D0C0F"/>
    <w:rsid w:val="005D1203"/>
    <w:rsid w:val="005D2990"/>
    <w:rsid w:val="005D29EB"/>
    <w:rsid w:val="005D2F79"/>
    <w:rsid w:val="005D3AF6"/>
    <w:rsid w:val="005D400D"/>
    <w:rsid w:val="005D4EDE"/>
    <w:rsid w:val="005D4F04"/>
    <w:rsid w:val="005D5A72"/>
    <w:rsid w:val="005D5AD5"/>
    <w:rsid w:val="005D65D8"/>
    <w:rsid w:val="005D7F5B"/>
    <w:rsid w:val="005E0491"/>
    <w:rsid w:val="005E08E7"/>
    <w:rsid w:val="005E0EE8"/>
    <w:rsid w:val="005E1063"/>
    <w:rsid w:val="005E17A9"/>
    <w:rsid w:val="005E19D9"/>
    <w:rsid w:val="005E1F32"/>
    <w:rsid w:val="005E33AB"/>
    <w:rsid w:val="005E3DBD"/>
    <w:rsid w:val="005E3E17"/>
    <w:rsid w:val="005E3E27"/>
    <w:rsid w:val="005E469F"/>
    <w:rsid w:val="005E4BF1"/>
    <w:rsid w:val="005E4C94"/>
    <w:rsid w:val="005E4D87"/>
    <w:rsid w:val="005E4DEF"/>
    <w:rsid w:val="005E6D5D"/>
    <w:rsid w:val="005E70D5"/>
    <w:rsid w:val="005E70F8"/>
    <w:rsid w:val="005E71AE"/>
    <w:rsid w:val="005F01FA"/>
    <w:rsid w:val="005F0837"/>
    <w:rsid w:val="005F0BE7"/>
    <w:rsid w:val="005F11CD"/>
    <w:rsid w:val="005F1733"/>
    <w:rsid w:val="005F21EA"/>
    <w:rsid w:val="005F27D0"/>
    <w:rsid w:val="005F360A"/>
    <w:rsid w:val="005F3971"/>
    <w:rsid w:val="005F506E"/>
    <w:rsid w:val="005F5402"/>
    <w:rsid w:val="005F5410"/>
    <w:rsid w:val="005F5A36"/>
    <w:rsid w:val="005F6349"/>
    <w:rsid w:val="005F63B0"/>
    <w:rsid w:val="005F6841"/>
    <w:rsid w:val="005F6A96"/>
    <w:rsid w:val="005F78A9"/>
    <w:rsid w:val="006010E4"/>
    <w:rsid w:val="00601E99"/>
    <w:rsid w:val="00602909"/>
    <w:rsid w:val="00602A7B"/>
    <w:rsid w:val="006034CF"/>
    <w:rsid w:val="006036B4"/>
    <w:rsid w:val="00604EB8"/>
    <w:rsid w:val="0060574C"/>
    <w:rsid w:val="00606642"/>
    <w:rsid w:val="00606BDB"/>
    <w:rsid w:val="006074FF"/>
    <w:rsid w:val="00607710"/>
    <w:rsid w:val="0061013F"/>
    <w:rsid w:val="00610D68"/>
    <w:rsid w:val="00611284"/>
    <w:rsid w:val="00613191"/>
    <w:rsid w:val="00614118"/>
    <w:rsid w:val="00614B78"/>
    <w:rsid w:val="00617003"/>
    <w:rsid w:val="00617114"/>
    <w:rsid w:val="00621050"/>
    <w:rsid w:val="00621626"/>
    <w:rsid w:val="006225B5"/>
    <w:rsid w:val="00624227"/>
    <w:rsid w:val="0062523B"/>
    <w:rsid w:val="006256F9"/>
    <w:rsid w:val="00625BA9"/>
    <w:rsid w:val="00630623"/>
    <w:rsid w:val="00630F8B"/>
    <w:rsid w:val="00631A86"/>
    <w:rsid w:val="00632008"/>
    <w:rsid w:val="006320AA"/>
    <w:rsid w:val="006325B4"/>
    <w:rsid w:val="00632E78"/>
    <w:rsid w:val="00633442"/>
    <w:rsid w:val="00633638"/>
    <w:rsid w:val="006336A0"/>
    <w:rsid w:val="00634F29"/>
    <w:rsid w:val="00635619"/>
    <w:rsid w:val="00635766"/>
    <w:rsid w:val="00635B8D"/>
    <w:rsid w:val="00635FE5"/>
    <w:rsid w:val="006366BB"/>
    <w:rsid w:val="00636B1D"/>
    <w:rsid w:val="00637AD5"/>
    <w:rsid w:val="006407DB"/>
    <w:rsid w:val="00640FC7"/>
    <w:rsid w:val="00641E54"/>
    <w:rsid w:val="00642118"/>
    <w:rsid w:val="006421C3"/>
    <w:rsid w:val="00642239"/>
    <w:rsid w:val="00643081"/>
    <w:rsid w:val="00644001"/>
    <w:rsid w:val="00645F63"/>
    <w:rsid w:val="00646468"/>
    <w:rsid w:val="006466A9"/>
    <w:rsid w:val="0065053B"/>
    <w:rsid w:val="00650CD3"/>
    <w:rsid w:val="006515B2"/>
    <w:rsid w:val="006515BE"/>
    <w:rsid w:val="006516E7"/>
    <w:rsid w:val="0065211B"/>
    <w:rsid w:val="00652230"/>
    <w:rsid w:val="00652875"/>
    <w:rsid w:val="00655600"/>
    <w:rsid w:val="00655B0F"/>
    <w:rsid w:val="00656778"/>
    <w:rsid w:val="00662113"/>
    <w:rsid w:val="006624A6"/>
    <w:rsid w:val="006628DF"/>
    <w:rsid w:val="00663D4A"/>
    <w:rsid w:val="00664AA3"/>
    <w:rsid w:val="00665485"/>
    <w:rsid w:val="00665BC8"/>
    <w:rsid w:val="0066697F"/>
    <w:rsid w:val="00666F07"/>
    <w:rsid w:val="0066725B"/>
    <w:rsid w:val="006679EE"/>
    <w:rsid w:val="00667AE3"/>
    <w:rsid w:val="00670233"/>
    <w:rsid w:val="00670700"/>
    <w:rsid w:val="006709EB"/>
    <w:rsid w:val="00671AD8"/>
    <w:rsid w:val="00673834"/>
    <w:rsid w:val="00673852"/>
    <w:rsid w:val="00674055"/>
    <w:rsid w:val="006744CC"/>
    <w:rsid w:val="0067490C"/>
    <w:rsid w:val="00675011"/>
    <w:rsid w:val="00675CA6"/>
    <w:rsid w:val="00676A16"/>
    <w:rsid w:val="00676C65"/>
    <w:rsid w:val="00676FA6"/>
    <w:rsid w:val="00677CB9"/>
    <w:rsid w:val="00677CCB"/>
    <w:rsid w:val="0068034B"/>
    <w:rsid w:val="006804B7"/>
    <w:rsid w:val="006811D0"/>
    <w:rsid w:val="00681D83"/>
    <w:rsid w:val="00681DF0"/>
    <w:rsid w:val="006831DE"/>
    <w:rsid w:val="00684FD7"/>
    <w:rsid w:val="006858DF"/>
    <w:rsid w:val="00685CFA"/>
    <w:rsid w:val="0068607C"/>
    <w:rsid w:val="00686B01"/>
    <w:rsid w:val="0069017D"/>
    <w:rsid w:val="0069063D"/>
    <w:rsid w:val="00690C9A"/>
    <w:rsid w:val="00690DF5"/>
    <w:rsid w:val="00690F41"/>
    <w:rsid w:val="00691AB7"/>
    <w:rsid w:val="00691D14"/>
    <w:rsid w:val="00691D7F"/>
    <w:rsid w:val="00692636"/>
    <w:rsid w:val="00692CF6"/>
    <w:rsid w:val="0069327F"/>
    <w:rsid w:val="00693334"/>
    <w:rsid w:val="006934AE"/>
    <w:rsid w:val="006935C9"/>
    <w:rsid w:val="00694220"/>
    <w:rsid w:val="00694FCC"/>
    <w:rsid w:val="006955EC"/>
    <w:rsid w:val="00695F3A"/>
    <w:rsid w:val="00696DC2"/>
    <w:rsid w:val="006A01F8"/>
    <w:rsid w:val="006A0A40"/>
    <w:rsid w:val="006A28F3"/>
    <w:rsid w:val="006A2A9C"/>
    <w:rsid w:val="006A3788"/>
    <w:rsid w:val="006A3ECC"/>
    <w:rsid w:val="006A3FC2"/>
    <w:rsid w:val="006A485E"/>
    <w:rsid w:val="006A4902"/>
    <w:rsid w:val="006A4F47"/>
    <w:rsid w:val="006A5F2E"/>
    <w:rsid w:val="006A673F"/>
    <w:rsid w:val="006A6C1F"/>
    <w:rsid w:val="006A714F"/>
    <w:rsid w:val="006A7C24"/>
    <w:rsid w:val="006A7E48"/>
    <w:rsid w:val="006B0D35"/>
    <w:rsid w:val="006B106D"/>
    <w:rsid w:val="006B10B2"/>
    <w:rsid w:val="006B155D"/>
    <w:rsid w:val="006B1901"/>
    <w:rsid w:val="006B1D01"/>
    <w:rsid w:val="006B2881"/>
    <w:rsid w:val="006B3F5C"/>
    <w:rsid w:val="006B4422"/>
    <w:rsid w:val="006B5644"/>
    <w:rsid w:val="006B5D1C"/>
    <w:rsid w:val="006B690D"/>
    <w:rsid w:val="006B6AC3"/>
    <w:rsid w:val="006C05C5"/>
    <w:rsid w:val="006C09B3"/>
    <w:rsid w:val="006C0C72"/>
    <w:rsid w:val="006C287D"/>
    <w:rsid w:val="006C3722"/>
    <w:rsid w:val="006C445E"/>
    <w:rsid w:val="006C4779"/>
    <w:rsid w:val="006C525A"/>
    <w:rsid w:val="006C5BFF"/>
    <w:rsid w:val="006C5CF6"/>
    <w:rsid w:val="006C631C"/>
    <w:rsid w:val="006C6405"/>
    <w:rsid w:val="006C6C76"/>
    <w:rsid w:val="006C7437"/>
    <w:rsid w:val="006D10E6"/>
    <w:rsid w:val="006D118D"/>
    <w:rsid w:val="006D1733"/>
    <w:rsid w:val="006D1E67"/>
    <w:rsid w:val="006D2518"/>
    <w:rsid w:val="006D2FF5"/>
    <w:rsid w:val="006D3793"/>
    <w:rsid w:val="006D37D7"/>
    <w:rsid w:val="006D48A4"/>
    <w:rsid w:val="006D4C09"/>
    <w:rsid w:val="006D4D20"/>
    <w:rsid w:val="006D512E"/>
    <w:rsid w:val="006D524C"/>
    <w:rsid w:val="006D537B"/>
    <w:rsid w:val="006D5661"/>
    <w:rsid w:val="006D5A0A"/>
    <w:rsid w:val="006D5F69"/>
    <w:rsid w:val="006D60F3"/>
    <w:rsid w:val="006D6C98"/>
    <w:rsid w:val="006D77D1"/>
    <w:rsid w:val="006D7A7F"/>
    <w:rsid w:val="006E0ACE"/>
    <w:rsid w:val="006E1327"/>
    <w:rsid w:val="006E1A9E"/>
    <w:rsid w:val="006E1BCC"/>
    <w:rsid w:val="006E2041"/>
    <w:rsid w:val="006E2240"/>
    <w:rsid w:val="006E28F0"/>
    <w:rsid w:val="006E5120"/>
    <w:rsid w:val="006E59C7"/>
    <w:rsid w:val="006E710F"/>
    <w:rsid w:val="006F2111"/>
    <w:rsid w:val="006F2E12"/>
    <w:rsid w:val="006F2EBE"/>
    <w:rsid w:val="006F346F"/>
    <w:rsid w:val="006F34E6"/>
    <w:rsid w:val="006F35C2"/>
    <w:rsid w:val="006F437B"/>
    <w:rsid w:val="006F442E"/>
    <w:rsid w:val="006F54DD"/>
    <w:rsid w:val="006F5BBD"/>
    <w:rsid w:val="006F7B92"/>
    <w:rsid w:val="0070028B"/>
    <w:rsid w:val="00700465"/>
    <w:rsid w:val="00701197"/>
    <w:rsid w:val="007013E5"/>
    <w:rsid w:val="00702B42"/>
    <w:rsid w:val="0070380D"/>
    <w:rsid w:val="0070439C"/>
    <w:rsid w:val="00704B2A"/>
    <w:rsid w:val="00705287"/>
    <w:rsid w:val="00705312"/>
    <w:rsid w:val="00705E89"/>
    <w:rsid w:val="00706058"/>
    <w:rsid w:val="00706D69"/>
    <w:rsid w:val="00710223"/>
    <w:rsid w:val="00710E9D"/>
    <w:rsid w:val="00711B59"/>
    <w:rsid w:val="00714268"/>
    <w:rsid w:val="00714508"/>
    <w:rsid w:val="00714CCC"/>
    <w:rsid w:val="00714DE4"/>
    <w:rsid w:val="0071540A"/>
    <w:rsid w:val="0071604B"/>
    <w:rsid w:val="007160B4"/>
    <w:rsid w:val="007164E3"/>
    <w:rsid w:val="00716B81"/>
    <w:rsid w:val="00716FC1"/>
    <w:rsid w:val="00717337"/>
    <w:rsid w:val="0071797E"/>
    <w:rsid w:val="00717E8E"/>
    <w:rsid w:val="00720ADC"/>
    <w:rsid w:val="00720F8A"/>
    <w:rsid w:val="0072157B"/>
    <w:rsid w:val="00721665"/>
    <w:rsid w:val="0072191E"/>
    <w:rsid w:val="00723887"/>
    <w:rsid w:val="00724030"/>
    <w:rsid w:val="00724774"/>
    <w:rsid w:val="007250D8"/>
    <w:rsid w:val="00725158"/>
    <w:rsid w:val="0072516E"/>
    <w:rsid w:val="007251C5"/>
    <w:rsid w:val="00725828"/>
    <w:rsid w:val="007261EA"/>
    <w:rsid w:val="00726463"/>
    <w:rsid w:val="0072681C"/>
    <w:rsid w:val="007270AC"/>
    <w:rsid w:val="00727BDE"/>
    <w:rsid w:val="007305E4"/>
    <w:rsid w:val="007309CA"/>
    <w:rsid w:val="007314ED"/>
    <w:rsid w:val="007317DB"/>
    <w:rsid w:val="00731BA5"/>
    <w:rsid w:val="007320FC"/>
    <w:rsid w:val="00732532"/>
    <w:rsid w:val="0073369D"/>
    <w:rsid w:val="00733B55"/>
    <w:rsid w:val="00734D08"/>
    <w:rsid w:val="00735A62"/>
    <w:rsid w:val="007367F8"/>
    <w:rsid w:val="00736B4B"/>
    <w:rsid w:val="00737EBF"/>
    <w:rsid w:val="00740456"/>
    <w:rsid w:val="007407BF"/>
    <w:rsid w:val="00741006"/>
    <w:rsid w:val="00742C4B"/>
    <w:rsid w:val="00742D4C"/>
    <w:rsid w:val="00743017"/>
    <w:rsid w:val="007430D9"/>
    <w:rsid w:val="0074344A"/>
    <w:rsid w:val="007457C6"/>
    <w:rsid w:val="00745E60"/>
    <w:rsid w:val="00746160"/>
    <w:rsid w:val="00746168"/>
    <w:rsid w:val="007468AD"/>
    <w:rsid w:val="00746CD8"/>
    <w:rsid w:val="00747802"/>
    <w:rsid w:val="00747EE2"/>
    <w:rsid w:val="007505C9"/>
    <w:rsid w:val="0075151B"/>
    <w:rsid w:val="00751DD1"/>
    <w:rsid w:val="00752037"/>
    <w:rsid w:val="00752117"/>
    <w:rsid w:val="00752453"/>
    <w:rsid w:val="00752BE6"/>
    <w:rsid w:val="00753A21"/>
    <w:rsid w:val="00753F50"/>
    <w:rsid w:val="0075413A"/>
    <w:rsid w:val="007550A3"/>
    <w:rsid w:val="007602A6"/>
    <w:rsid w:val="007616E8"/>
    <w:rsid w:val="0076194D"/>
    <w:rsid w:val="007619CC"/>
    <w:rsid w:val="00761DDF"/>
    <w:rsid w:val="00762042"/>
    <w:rsid w:val="00762576"/>
    <w:rsid w:val="007626E2"/>
    <w:rsid w:val="007636F5"/>
    <w:rsid w:val="00763A8A"/>
    <w:rsid w:val="00763D1C"/>
    <w:rsid w:val="00764240"/>
    <w:rsid w:val="0076438E"/>
    <w:rsid w:val="00765185"/>
    <w:rsid w:val="007655D7"/>
    <w:rsid w:val="00767825"/>
    <w:rsid w:val="0076788A"/>
    <w:rsid w:val="007678BC"/>
    <w:rsid w:val="00767BD8"/>
    <w:rsid w:val="00770074"/>
    <w:rsid w:val="00771B9C"/>
    <w:rsid w:val="00772027"/>
    <w:rsid w:val="00774429"/>
    <w:rsid w:val="0077453F"/>
    <w:rsid w:val="007745C1"/>
    <w:rsid w:val="00774891"/>
    <w:rsid w:val="00776B49"/>
    <w:rsid w:val="00780CF9"/>
    <w:rsid w:val="00781BDD"/>
    <w:rsid w:val="00783262"/>
    <w:rsid w:val="0078462F"/>
    <w:rsid w:val="00784BF0"/>
    <w:rsid w:val="00784E5B"/>
    <w:rsid w:val="00785264"/>
    <w:rsid w:val="007862A5"/>
    <w:rsid w:val="00786504"/>
    <w:rsid w:val="0078667C"/>
    <w:rsid w:val="00786C20"/>
    <w:rsid w:val="007870FA"/>
    <w:rsid w:val="00787595"/>
    <w:rsid w:val="0078791E"/>
    <w:rsid w:val="00787A3F"/>
    <w:rsid w:val="007905F0"/>
    <w:rsid w:val="007907A0"/>
    <w:rsid w:val="00790B5B"/>
    <w:rsid w:val="00790C2B"/>
    <w:rsid w:val="007910EF"/>
    <w:rsid w:val="007913CB"/>
    <w:rsid w:val="007915E9"/>
    <w:rsid w:val="007918DF"/>
    <w:rsid w:val="00792407"/>
    <w:rsid w:val="00792508"/>
    <w:rsid w:val="0079312A"/>
    <w:rsid w:val="00793FE1"/>
    <w:rsid w:val="0079591D"/>
    <w:rsid w:val="0079660E"/>
    <w:rsid w:val="00796BA9"/>
    <w:rsid w:val="00797607"/>
    <w:rsid w:val="007978D8"/>
    <w:rsid w:val="00797B19"/>
    <w:rsid w:val="007A0138"/>
    <w:rsid w:val="007A1CC8"/>
    <w:rsid w:val="007A1CD8"/>
    <w:rsid w:val="007A215A"/>
    <w:rsid w:val="007A362A"/>
    <w:rsid w:val="007A38AF"/>
    <w:rsid w:val="007A39C3"/>
    <w:rsid w:val="007A3E21"/>
    <w:rsid w:val="007A3E53"/>
    <w:rsid w:val="007A41EF"/>
    <w:rsid w:val="007A4232"/>
    <w:rsid w:val="007A631F"/>
    <w:rsid w:val="007A678A"/>
    <w:rsid w:val="007A78D3"/>
    <w:rsid w:val="007A7D20"/>
    <w:rsid w:val="007B0D7C"/>
    <w:rsid w:val="007B0EB2"/>
    <w:rsid w:val="007B1B84"/>
    <w:rsid w:val="007B2CBF"/>
    <w:rsid w:val="007B2E26"/>
    <w:rsid w:val="007B3DD8"/>
    <w:rsid w:val="007B4160"/>
    <w:rsid w:val="007B4EB4"/>
    <w:rsid w:val="007B5EB2"/>
    <w:rsid w:val="007B6F72"/>
    <w:rsid w:val="007B750F"/>
    <w:rsid w:val="007B7D72"/>
    <w:rsid w:val="007C0968"/>
    <w:rsid w:val="007C0B0E"/>
    <w:rsid w:val="007C13A6"/>
    <w:rsid w:val="007C2F25"/>
    <w:rsid w:val="007C353B"/>
    <w:rsid w:val="007C516B"/>
    <w:rsid w:val="007C51CF"/>
    <w:rsid w:val="007C5205"/>
    <w:rsid w:val="007C6206"/>
    <w:rsid w:val="007C68A9"/>
    <w:rsid w:val="007C68B2"/>
    <w:rsid w:val="007C711C"/>
    <w:rsid w:val="007C7A89"/>
    <w:rsid w:val="007C7FA6"/>
    <w:rsid w:val="007D0033"/>
    <w:rsid w:val="007D040F"/>
    <w:rsid w:val="007D04CF"/>
    <w:rsid w:val="007D09C5"/>
    <w:rsid w:val="007D0E60"/>
    <w:rsid w:val="007D14FA"/>
    <w:rsid w:val="007D1747"/>
    <w:rsid w:val="007D1FA8"/>
    <w:rsid w:val="007D2474"/>
    <w:rsid w:val="007D2E1A"/>
    <w:rsid w:val="007D4561"/>
    <w:rsid w:val="007D4F39"/>
    <w:rsid w:val="007D5003"/>
    <w:rsid w:val="007D7A06"/>
    <w:rsid w:val="007D7CDD"/>
    <w:rsid w:val="007E0176"/>
    <w:rsid w:val="007E11F4"/>
    <w:rsid w:val="007E138B"/>
    <w:rsid w:val="007E1B5D"/>
    <w:rsid w:val="007E21AB"/>
    <w:rsid w:val="007E2F0D"/>
    <w:rsid w:val="007E3454"/>
    <w:rsid w:val="007E4511"/>
    <w:rsid w:val="007E5CB5"/>
    <w:rsid w:val="007E6478"/>
    <w:rsid w:val="007F01A4"/>
    <w:rsid w:val="007F08A2"/>
    <w:rsid w:val="007F1396"/>
    <w:rsid w:val="007F1808"/>
    <w:rsid w:val="007F272D"/>
    <w:rsid w:val="007F2D50"/>
    <w:rsid w:val="007F4311"/>
    <w:rsid w:val="007F4525"/>
    <w:rsid w:val="007F4614"/>
    <w:rsid w:val="007F469F"/>
    <w:rsid w:val="007F4E8D"/>
    <w:rsid w:val="007F51B6"/>
    <w:rsid w:val="007F5211"/>
    <w:rsid w:val="007F5E85"/>
    <w:rsid w:val="007F673C"/>
    <w:rsid w:val="007F6F18"/>
    <w:rsid w:val="007F6F56"/>
    <w:rsid w:val="007F7864"/>
    <w:rsid w:val="00800523"/>
    <w:rsid w:val="008006F9"/>
    <w:rsid w:val="0080153C"/>
    <w:rsid w:val="0080198A"/>
    <w:rsid w:val="00802679"/>
    <w:rsid w:val="008026BF"/>
    <w:rsid w:val="00802E51"/>
    <w:rsid w:val="008054D0"/>
    <w:rsid w:val="00805900"/>
    <w:rsid w:val="00805CC4"/>
    <w:rsid w:val="008072BA"/>
    <w:rsid w:val="008073EB"/>
    <w:rsid w:val="00807763"/>
    <w:rsid w:val="00807F91"/>
    <w:rsid w:val="008110BF"/>
    <w:rsid w:val="00812333"/>
    <w:rsid w:val="00812468"/>
    <w:rsid w:val="008126DA"/>
    <w:rsid w:val="00812CDB"/>
    <w:rsid w:val="00812EA2"/>
    <w:rsid w:val="00814DD0"/>
    <w:rsid w:val="0081522A"/>
    <w:rsid w:val="00815629"/>
    <w:rsid w:val="00816132"/>
    <w:rsid w:val="00816D68"/>
    <w:rsid w:val="00816F09"/>
    <w:rsid w:val="00816F33"/>
    <w:rsid w:val="008175CC"/>
    <w:rsid w:val="00817C2B"/>
    <w:rsid w:val="00817CD2"/>
    <w:rsid w:val="00817E9D"/>
    <w:rsid w:val="00820F52"/>
    <w:rsid w:val="00821560"/>
    <w:rsid w:val="00821BB0"/>
    <w:rsid w:val="008230B6"/>
    <w:rsid w:val="0082367D"/>
    <w:rsid w:val="00825548"/>
    <w:rsid w:val="008264BA"/>
    <w:rsid w:val="008268CF"/>
    <w:rsid w:val="00826A98"/>
    <w:rsid w:val="00826ECA"/>
    <w:rsid w:val="00830171"/>
    <w:rsid w:val="00830835"/>
    <w:rsid w:val="00830D87"/>
    <w:rsid w:val="00830F21"/>
    <w:rsid w:val="00831633"/>
    <w:rsid w:val="00831F2B"/>
    <w:rsid w:val="00832A67"/>
    <w:rsid w:val="0083320F"/>
    <w:rsid w:val="0083332A"/>
    <w:rsid w:val="00833FC5"/>
    <w:rsid w:val="0083479E"/>
    <w:rsid w:val="00835E6D"/>
    <w:rsid w:val="00837045"/>
    <w:rsid w:val="00837ACB"/>
    <w:rsid w:val="00837BAD"/>
    <w:rsid w:val="008406BC"/>
    <w:rsid w:val="0084077F"/>
    <w:rsid w:val="0084101C"/>
    <w:rsid w:val="00841305"/>
    <w:rsid w:val="0084353B"/>
    <w:rsid w:val="008446F4"/>
    <w:rsid w:val="008452AC"/>
    <w:rsid w:val="008453E3"/>
    <w:rsid w:val="008454B1"/>
    <w:rsid w:val="0084715C"/>
    <w:rsid w:val="008515C0"/>
    <w:rsid w:val="00851A4E"/>
    <w:rsid w:val="00851C9F"/>
    <w:rsid w:val="008523AF"/>
    <w:rsid w:val="00852BF8"/>
    <w:rsid w:val="008531AE"/>
    <w:rsid w:val="008532C8"/>
    <w:rsid w:val="00854EF8"/>
    <w:rsid w:val="00855128"/>
    <w:rsid w:val="00855703"/>
    <w:rsid w:val="00855C20"/>
    <w:rsid w:val="00856EB9"/>
    <w:rsid w:val="00857BC2"/>
    <w:rsid w:val="00857F10"/>
    <w:rsid w:val="00861411"/>
    <w:rsid w:val="00861831"/>
    <w:rsid w:val="00861EEC"/>
    <w:rsid w:val="00864A76"/>
    <w:rsid w:val="0086632A"/>
    <w:rsid w:val="00866A8A"/>
    <w:rsid w:val="00867AF1"/>
    <w:rsid w:val="00870B1D"/>
    <w:rsid w:val="0087316B"/>
    <w:rsid w:val="0087360F"/>
    <w:rsid w:val="0087373C"/>
    <w:rsid w:val="00873C3D"/>
    <w:rsid w:val="00873E76"/>
    <w:rsid w:val="00874252"/>
    <w:rsid w:val="008746A8"/>
    <w:rsid w:val="008754D8"/>
    <w:rsid w:val="00875809"/>
    <w:rsid w:val="00875B51"/>
    <w:rsid w:val="00875E77"/>
    <w:rsid w:val="00877EB3"/>
    <w:rsid w:val="00880522"/>
    <w:rsid w:val="00881100"/>
    <w:rsid w:val="008811E2"/>
    <w:rsid w:val="008816B8"/>
    <w:rsid w:val="0088220F"/>
    <w:rsid w:val="00883517"/>
    <w:rsid w:val="00884E79"/>
    <w:rsid w:val="0088604E"/>
    <w:rsid w:val="008861A0"/>
    <w:rsid w:val="00886943"/>
    <w:rsid w:val="008869EE"/>
    <w:rsid w:val="00886CAF"/>
    <w:rsid w:val="00887593"/>
    <w:rsid w:val="00890852"/>
    <w:rsid w:val="0089158D"/>
    <w:rsid w:val="0089226A"/>
    <w:rsid w:val="00892D55"/>
    <w:rsid w:val="00892F08"/>
    <w:rsid w:val="0089372B"/>
    <w:rsid w:val="00894817"/>
    <w:rsid w:val="008955E3"/>
    <w:rsid w:val="00896D26"/>
    <w:rsid w:val="00896F5E"/>
    <w:rsid w:val="0089727E"/>
    <w:rsid w:val="008972D6"/>
    <w:rsid w:val="00897675"/>
    <w:rsid w:val="008979A7"/>
    <w:rsid w:val="008A0041"/>
    <w:rsid w:val="008A04FE"/>
    <w:rsid w:val="008A0CD9"/>
    <w:rsid w:val="008A233E"/>
    <w:rsid w:val="008A292C"/>
    <w:rsid w:val="008A3DEC"/>
    <w:rsid w:val="008A40FE"/>
    <w:rsid w:val="008A4449"/>
    <w:rsid w:val="008A4B9B"/>
    <w:rsid w:val="008A4E5A"/>
    <w:rsid w:val="008A4F0F"/>
    <w:rsid w:val="008A552A"/>
    <w:rsid w:val="008A5E37"/>
    <w:rsid w:val="008A6948"/>
    <w:rsid w:val="008A75D7"/>
    <w:rsid w:val="008A785B"/>
    <w:rsid w:val="008B00EB"/>
    <w:rsid w:val="008B1032"/>
    <w:rsid w:val="008B107E"/>
    <w:rsid w:val="008B11C5"/>
    <w:rsid w:val="008B1BF3"/>
    <w:rsid w:val="008B1F9A"/>
    <w:rsid w:val="008B2302"/>
    <w:rsid w:val="008B247A"/>
    <w:rsid w:val="008B40D1"/>
    <w:rsid w:val="008B42ED"/>
    <w:rsid w:val="008B46E7"/>
    <w:rsid w:val="008B5D5A"/>
    <w:rsid w:val="008B6517"/>
    <w:rsid w:val="008B6B7B"/>
    <w:rsid w:val="008C0180"/>
    <w:rsid w:val="008C1DCF"/>
    <w:rsid w:val="008C242F"/>
    <w:rsid w:val="008C371E"/>
    <w:rsid w:val="008C67C8"/>
    <w:rsid w:val="008C7229"/>
    <w:rsid w:val="008D0011"/>
    <w:rsid w:val="008D0659"/>
    <w:rsid w:val="008D107D"/>
    <w:rsid w:val="008D17CB"/>
    <w:rsid w:val="008D2DD6"/>
    <w:rsid w:val="008D33A8"/>
    <w:rsid w:val="008D556C"/>
    <w:rsid w:val="008D7654"/>
    <w:rsid w:val="008D78B9"/>
    <w:rsid w:val="008E071E"/>
    <w:rsid w:val="008E12EE"/>
    <w:rsid w:val="008E1582"/>
    <w:rsid w:val="008E1A10"/>
    <w:rsid w:val="008E1B2A"/>
    <w:rsid w:val="008E37AA"/>
    <w:rsid w:val="008E43D3"/>
    <w:rsid w:val="008E4FDA"/>
    <w:rsid w:val="008E6B21"/>
    <w:rsid w:val="008E6BB0"/>
    <w:rsid w:val="008E6CAF"/>
    <w:rsid w:val="008F00C3"/>
    <w:rsid w:val="008F0C72"/>
    <w:rsid w:val="008F0F50"/>
    <w:rsid w:val="008F2C4C"/>
    <w:rsid w:val="008F2D9B"/>
    <w:rsid w:val="008F3574"/>
    <w:rsid w:val="008F36E7"/>
    <w:rsid w:val="008F3855"/>
    <w:rsid w:val="008F4680"/>
    <w:rsid w:val="008F4E6C"/>
    <w:rsid w:val="008F5BDC"/>
    <w:rsid w:val="008F6391"/>
    <w:rsid w:val="009000C4"/>
    <w:rsid w:val="00900629"/>
    <w:rsid w:val="00900A99"/>
    <w:rsid w:val="009017DB"/>
    <w:rsid w:val="00902030"/>
    <w:rsid w:val="009026DC"/>
    <w:rsid w:val="00902C35"/>
    <w:rsid w:val="00903653"/>
    <w:rsid w:val="00903D10"/>
    <w:rsid w:val="00904B15"/>
    <w:rsid w:val="00905745"/>
    <w:rsid w:val="00905774"/>
    <w:rsid w:val="00905894"/>
    <w:rsid w:val="00906795"/>
    <w:rsid w:val="0090683C"/>
    <w:rsid w:val="00906D5A"/>
    <w:rsid w:val="00907239"/>
    <w:rsid w:val="00907271"/>
    <w:rsid w:val="009077A1"/>
    <w:rsid w:val="00910B9A"/>
    <w:rsid w:val="00911E61"/>
    <w:rsid w:val="0091218E"/>
    <w:rsid w:val="0091498B"/>
    <w:rsid w:val="00914B71"/>
    <w:rsid w:val="00914C52"/>
    <w:rsid w:val="00915B2F"/>
    <w:rsid w:val="00915D7D"/>
    <w:rsid w:val="00916B6C"/>
    <w:rsid w:val="00920335"/>
    <w:rsid w:val="00921EF7"/>
    <w:rsid w:val="0092215E"/>
    <w:rsid w:val="009228B5"/>
    <w:rsid w:val="00923986"/>
    <w:rsid w:val="0092436D"/>
    <w:rsid w:val="00924F37"/>
    <w:rsid w:val="009253FB"/>
    <w:rsid w:val="00926A12"/>
    <w:rsid w:val="00926F0B"/>
    <w:rsid w:val="00926FB6"/>
    <w:rsid w:val="009270B4"/>
    <w:rsid w:val="00930100"/>
    <w:rsid w:val="0093086C"/>
    <w:rsid w:val="009319DC"/>
    <w:rsid w:val="00933BEB"/>
    <w:rsid w:val="00933C62"/>
    <w:rsid w:val="009340DD"/>
    <w:rsid w:val="0093469D"/>
    <w:rsid w:val="009352FE"/>
    <w:rsid w:val="00935881"/>
    <w:rsid w:val="0093604D"/>
    <w:rsid w:val="009365A3"/>
    <w:rsid w:val="009368E9"/>
    <w:rsid w:val="00936A78"/>
    <w:rsid w:val="00937755"/>
    <w:rsid w:val="009405E0"/>
    <w:rsid w:val="00940694"/>
    <w:rsid w:val="009408C7"/>
    <w:rsid w:val="00940997"/>
    <w:rsid w:val="00942BFA"/>
    <w:rsid w:val="00943241"/>
    <w:rsid w:val="00943752"/>
    <w:rsid w:val="0094398F"/>
    <w:rsid w:val="00943FFA"/>
    <w:rsid w:val="00944A5E"/>
    <w:rsid w:val="00944E23"/>
    <w:rsid w:val="00944EA6"/>
    <w:rsid w:val="00945458"/>
    <w:rsid w:val="00945573"/>
    <w:rsid w:val="00945DB2"/>
    <w:rsid w:val="0094698E"/>
    <w:rsid w:val="009475E6"/>
    <w:rsid w:val="00947AA1"/>
    <w:rsid w:val="00947BF1"/>
    <w:rsid w:val="00950D51"/>
    <w:rsid w:val="009518D5"/>
    <w:rsid w:val="00952425"/>
    <w:rsid w:val="00952F0E"/>
    <w:rsid w:val="00953206"/>
    <w:rsid w:val="00954259"/>
    <w:rsid w:val="009545CF"/>
    <w:rsid w:val="00954DE7"/>
    <w:rsid w:val="00954E6E"/>
    <w:rsid w:val="0095577A"/>
    <w:rsid w:val="00957C96"/>
    <w:rsid w:val="009609B6"/>
    <w:rsid w:val="00961BCF"/>
    <w:rsid w:val="00961F70"/>
    <w:rsid w:val="00963AE0"/>
    <w:rsid w:val="00963C1C"/>
    <w:rsid w:val="00966ADD"/>
    <w:rsid w:val="00971C89"/>
    <w:rsid w:val="00972513"/>
    <w:rsid w:val="0097262C"/>
    <w:rsid w:val="00972AAB"/>
    <w:rsid w:val="00972B8C"/>
    <w:rsid w:val="00973A4A"/>
    <w:rsid w:val="00973BD0"/>
    <w:rsid w:val="00974099"/>
    <w:rsid w:val="0097434B"/>
    <w:rsid w:val="009753B4"/>
    <w:rsid w:val="0097563F"/>
    <w:rsid w:val="00980B65"/>
    <w:rsid w:val="00982D68"/>
    <w:rsid w:val="0098332D"/>
    <w:rsid w:val="0098338F"/>
    <w:rsid w:val="009843BB"/>
    <w:rsid w:val="00984C86"/>
    <w:rsid w:val="0098565D"/>
    <w:rsid w:val="00986160"/>
    <w:rsid w:val="00986332"/>
    <w:rsid w:val="009901C4"/>
    <w:rsid w:val="00990B0A"/>
    <w:rsid w:val="00991BC2"/>
    <w:rsid w:val="00993159"/>
    <w:rsid w:val="00993854"/>
    <w:rsid w:val="00995F06"/>
    <w:rsid w:val="00996FA3"/>
    <w:rsid w:val="00997951"/>
    <w:rsid w:val="009A17E0"/>
    <w:rsid w:val="009A22AF"/>
    <w:rsid w:val="009A295D"/>
    <w:rsid w:val="009A2BDF"/>
    <w:rsid w:val="009A343F"/>
    <w:rsid w:val="009A44C4"/>
    <w:rsid w:val="009A4977"/>
    <w:rsid w:val="009A5720"/>
    <w:rsid w:val="009A5C77"/>
    <w:rsid w:val="009A5C8E"/>
    <w:rsid w:val="009A5CBC"/>
    <w:rsid w:val="009A5D63"/>
    <w:rsid w:val="009A6447"/>
    <w:rsid w:val="009A6E6C"/>
    <w:rsid w:val="009A7936"/>
    <w:rsid w:val="009A7C8E"/>
    <w:rsid w:val="009B13FC"/>
    <w:rsid w:val="009B14EF"/>
    <w:rsid w:val="009B1D59"/>
    <w:rsid w:val="009B2682"/>
    <w:rsid w:val="009B2EB8"/>
    <w:rsid w:val="009B3274"/>
    <w:rsid w:val="009B35EA"/>
    <w:rsid w:val="009B3B6C"/>
    <w:rsid w:val="009B3D32"/>
    <w:rsid w:val="009B41AD"/>
    <w:rsid w:val="009B4460"/>
    <w:rsid w:val="009B4FD5"/>
    <w:rsid w:val="009B7955"/>
    <w:rsid w:val="009C0800"/>
    <w:rsid w:val="009C090B"/>
    <w:rsid w:val="009C1ABD"/>
    <w:rsid w:val="009C1CAD"/>
    <w:rsid w:val="009C333B"/>
    <w:rsid w:val="009C33B8"/>
    <w:rsid w:val="009C444B"/>
    <w:rsid w:val="009C4EB6"/>
    <w:rsid w:val="009C6596"/>
    <w:rsid w:val="009C6630"/>
    <w:rsid w:val="009C6CD8"/>
    <w:rsid w:val="009C6DCC"/>
    <w:rsid w:val="009C7342"/>
    <w:rsid w:val="009C7554"/>
    <w:rsid w:val="009C7B54"/>
    <w:rsid w:val="009D0D8B"/>
    <w:rsid w:val="009D1475"/>
    <w:rsid w:val="009D1DF2"/>
    <w:rsid w:val="009D22AD"/>
    <w:rsid w:val="009D313A"/>
    <w:rsid w:val="009D4A5A"/>
    <w:rsid w:val="009D4B8A"/>
    <w:rsid w:val="009D4D12"/>
    <w:rsid w:val="009D4F67"/>
    <w:rsid w:val="009D67D2"/>
    <w:rsid w:val="009D7E68"/>
    <w:rsid w:val="009E01D7"/>
    <w:rsid w:val="009E042E"/>
    <w:rsid w:val="009E068D"/>
    <w:rsid w:val="009E2472"/>
    <w:rsid w:val="009E2515"/>
    <w:rsid w:val="009E2FDC"/>
    <w:rsid w:val="009E3047"/>
    <w:rsid w:val="009E35BA"/>
    <w:rsid w:val="009E45D5"/>
    <w:rsid w:val="009E4A5E"/>
    <w:rsid w:val="009E66F8"/>
    <w:rsid w:val="009E6E5F"/>
    <w:rsid w:val="009F049B"/>
    <w:rsid w:val="009F0700"/>
    <w:rsid w:val="009F17F4"/>
    <w:rsid w:val="009F1A51"/>
    <w:rsid w:val="009F2707"/>
    <w:rsid w:val="009F2F48"/>
    <w:rsid w:val="009F34F0"/>
    <w:rsid w:val="009F377A"/>
    <w:rsid w:val="009F37B2"/>
    <w:rsid w:val="009F52CD"/>
    <w:rsid w:val="009F5AD8"/>
    <w:rsid w:val="00A004EA"/>
    <w:rsid w:val="00A013E2"/>
    <w:rsid w:val="00A0225F"/>
    <w:rsid w:val="00A02683"/>
    <w:rsid w:val="00A02688"/>
    <w:rsid w:val="00A03209"/>
    <w:rsid w:val="00A0350C"/>
    <w:rsid w:val="00A04FA2"/>
    <w:rsid w:val="00A052FE"/>
    <w:rsid w:val="00A054C9"/>
    <w:rsid w:val="00A0642E"/>
    <w:rsid w:val="00A078D2"/>
    <w:rsid w:val="00A100E2"/>
    <w:rsid w:val="00A1110A"/>
    <w:rsid w:val="00A113F2"/>
    <w:rsid w:val="00A11539"/>
    <w:rsid w:val="00A11867"/>
    <w:rsid w:val="00A13E6D"/>
    <w:rsid w:val="00A13F14"/>
    <w:rsid w:val="00A14256"/>
    <w:rsid w:val="00A156FA"/>
    <w:rsid w:val="00A15BDE"/>
    <w:rsid w:val="00A16302"/>
    <w:rsid w:val="00A164C5"/>
    <w:rsid w:val="00A16835"/>
    <w:rsid w:val="00A16CB7"/>
    <w:rsid w:val="00A177A3"/>
    <w:rsid w:val="00A17E70"/>
    <w:rsid w:val="00A20BC9"/>
    <w:rsid w:val="00A20F2A"/>
    <w:rsid w:val="00A2205B"/>
    <w:rsid w:val="00A2270C"/>
    <w:rsid w:val="00A2287E"/>
    <w:rsid w:val="00A2329F"/>
    <w:rsid w:val="00A23F12"/>
    <w:rsid w:val="00A24034"/>
    <w:rsid w:val="00A24DFA"/>
    <w:rsid w:val="00A2509B"/>
    <w:rsid w:val="00A252B1"/>
    <w:rsid w:val="00A25368"/>
    <w:rsid w:val="00A26A00"/>
    <w:rsid w:val="00A26C64"/>
    <w:rsid w:val="00A27D6A"/>
    <w:rsid w:val="00A27E1A"/>
    <w:rsid w:val="00A301BA"/>
    <w:rsid w:val="00A3045F"/>
    <w:rsid w:val="00A31277"/>
    <w:rsid w:val="00A32DA4"/>
    <w:rsid w:val="00A36452"/>
    <w:rsid w:val="00A370E5"/>
    <w:rsid w:val="00A40A54"/>
    <w:rsid w:val="00A412E4"/>
    <w:rsid w:val="00A4167F"/>
    <w:rsid w:val="00A41951"/>
    <w:rsid w:val="00A41FB0"/>
    <w:rsid w:val="00A43310"/>
    <w:rsid w:val="00A43603"/>
    <w:rsid w:val="00A43F7A"/>
    <w:rsid w:val="00A44483"/>
    <w:rsid w:val="00A454F4"/>
    <w:rsid w:val="00A455C4"/>
    <w:rsid w:val="00A458F9"/>
    <w:rsid w:val="00A45BCF"/>
    <w:rsid w:val="00A45E26"/>
    <w:rsid w:val="00A46B4A"/>
    <w:rsid w:val="00A4782F"/>
    <w:rsid w:val="00A478C3"/>
    <w:rsid w:val="00A50287"/>
    <w:rsid w:val="00A50EFA"/>
    <w:rsid w:val="00A51342"/>
    <w:rsid w:val="00A514B2"/>
    <w:rsid w:val="00A519F2"/>
    <w:rsid w:val="00A51BDA"/>
    <w:rsid w:val="00A5215A"/>
    <w:rsid w:val="00A529E2"/>
    <w:rsid w:val="00A54444"/>
    <w:rsid w:val="00A55A8E"/>
    <w:rsid w:val="00A55CC0"/>
    <w:rsid w:val="00A56A23"/>
    <w:rsid w:val="00A5771D"/>
    <w:rsid w:val="00A57C2A"/>
    <w:rsid w:val="00A60191"/>
    <w:rsid w:val="00A60EA1"/>
    <w:rsid w:val="00A61130"/>
    <w:rsid w:val="00A618BD"/>
    <w:rsid w:val="00A61D82"/>
    <w:rsid w:val="00A62706"/>
    <w:rsid w:val="00A63125"/>
    <w:rsid w:val="00A64260"/>
    <w:rsid w:val="00A658E8"/>
    <w:rsid w:val="00A662FE"/>
    <w:rsid w:val="00A66DCE"/>
    <w:rsid w:val="00A674F7"/>
    <w:rsid w:val="00A67862"/>
    <w:rsid w:val="00A703D1"/>
    <w:rsid w:val="00A70481"/>
    <w:rsid w:val="00A72532"/>
    <w:rsid w:val="00A72B96"/>
    <w:rsid w:val="00A73752"/>
    <w:rsid w:val="00A73BB5"/>
    <w:rsid w:val="00A73D95"/>
    <w:rsid w:val="00A74956"/>
    <w:rsid w:val="00A7583A"/>
    <w:rsid w:val="00A76BA7"/>
    <w:rsid w:val="00A772BF"/>
    <w:rsid w:val="00A77894"/>
    <w:rsid w:val="00A779B3"/>
    <w:rsid w:val="00A803C1"/>
    <w:rsid w:val="00A81DA2"/>
    <w:rsid w:val="00A82310"/>
    <w:rsid w:val="00A831D5"/>
    <w:rsid w:val="00A83602"/>
    <w:rsid w:val="00A847A3"/>
    <w:rsid w:val="00A85C00"/>
    <w:rsid w:val="00A85D83"/>
    <w:rsid w:val="00A8625E"/>
    <w:rsid w:val="00A864C9"/>
    <w:rsid w:val="00A86A6E"/>
    <w:rsid w:val="00A87E52"/>
    <w:rsid w:val="00A93083"/>
    <w:rsid w:val="00A932F6"/>
    <w:rsid w:val="00A94569"/>
    <w:rsid w:val="00A94CEC"/>
    <w:rsid w:val="00A94E00"/>
    <w:rsid w:val="00A94F9F"/>
    <w:rsid w:val="00A94FC2"/>
    <w:rsid w:val="00A954B6"/>
    <w:rsid w:val="00A95BF9"/>
    <w:rsid w:val="00A95C15"/>
    <w:rsid w:val="00A95EC3"/>
    <w:rsid w:val="00A96065"/>
    <w:rsid w:val="00A96066"/>
    <w:rsid w:val="00A97624"/>
    <w:rsid w:val="00A97720"/>
    <w:rsid w:val="00A9772C"/>
    <w:rsid w:val="00A97FF4"/>
    <w:rsid w:val="00AA11E5"/>
    <w:rsid w:val="00AA21C2"/>
    <w:rsid w:val="00AA2BBA"/>
    <w:rsid w:val="00AA368E"/>
    <w:rsid w:val="00AA3FA5"/>
    <w:rsid w:val="00AA41FB"/>
    <w:rsid w:val="00AA4533"/>
    <w:rsid w:val="00AA480A"/>
    <w:rsid w:val="00AA6525"/>
    <w:rsid w:val="00AA700B"/>
    <w:rsid w:val="00AA7896"/>
    <w:rsid w:val="00AA7A59"/>
    <w:rsid w:val="00AA7E70"/>
    <w:rsid w:val="00AB0183"/>
    <w:rsid w:val="00AB03E1"/>
    <w:rsid w:val="00AB3873"/>
    <w:rsid w:val="00AB3C3C"/>
    <w:rsid w:val="00AB427E"/>
    <w:rsid w:val="00AB4726"/>
    <w:rsid w:val="00AB502C"/>
    <w:rsid w:val="00AB53CE"/>
    <w:rsid w:val="00AB59DD"/>
    <w:rsid w:val="00AB6C91"/>
    <w:rsid w:val="00AB6D23"/>
    <w:rsid w:val="00AC1440"/>
    <w:rsid w:val="00AC19BA"/>
    <w:rsid w:val="00AC28FD"/>
    <w:rsid w:val="00AC3CA2"/>
    <w:rsid w:val="00AC6394"/>
    <w:rsid w:val="00AD094E"/>
    <w:rsid w:val="00AD1454"/>
    <w:rsid w:val="00AD1907"/>
    <w:rsid w:val="00AD2B3F"/>
    <w:rsid w:val="00AD4844"/>
    <w:rsid w:val="00AD75BD"/>
    <w:rsid w:val="00AD7A0B"/>
    <w:rsid w:val="00AE0161"/>
    <w:rsid w:val="00AE129D"/>
    <w:rsid w:val="00AE1C09"/>
    <w:rsid w:val="00AE1D3B"/>
    <w:rsid w:val="00AE2778"/>
    <w:rsid w:val="00AE44FA"/>
    <w:rsid w:val="00AE4C01"/>
    <w:rsid w:val="00AE5C9E"/>
    <w:rsid w:val="00AE5ED9"/>
    <w:rsid w:val="00AE737A"/>
    <w:rsid w:val="00AE78CF"/>
    <w:rsid w:val="00AF0191"/>
    <w:rsid w:val="00AF18ED"/>
    <w:rsid w:val="00AF23C0"/>
    <w:rsid w:val="00AF24C2"/>
    <w:rsid w:val="00AF2770"/>
    <w:rsid w:val="00AF29B6"/>
    <w:rsid w:val="00AF2E9A"/>
    <w:rsid w:val="00AF3419"/>
    <w:rsid w:val="00AF4F9F"/>
    <w:rsid w:val="00AF5362"/>
    <w:rsid w:val="00AF5E70"/>
    <w:rsid w:val="00AF61F2"/>
    <w:rsid w:val="00AF6D21"/>
    <w:rsid w:val="00AF6EF6"/>
    <w:rsid w:val="00AF7157"/>
    <w:rsid w:val="00AF7179"/>
    <w:rsid w:val="00AF779D"/>
    <w:rsid w:val="00B00462"/>
    <w:rsid w:val="00B0064E"/>
    <w:rsid w:val="00B00BBD"/>
    <w:rsid w:val="00B023DF"/>
    <w:rsid w:val="00B0254D"/>
    <w:rsid w:val="00B036A4"/>
    <w:rsid w:val="00B03B28"/>
    <w:rsid w:val="00B043FA"/>
    <w:rsid w:val="00B04552"/>
    <w:rsid w:val="00B04D90"/>
    <w:rsid w:val="00B05005"/>
    <w:rsid w:val="00B05F02"/>
    <w:rsid w:val="00B06637"/>
    <w:rsid w:val="00B1010C"/>
    <w:rsid w:val="00B1178A"/>
    <w:rsid w:val="00B133E0"/>
    <w:rsid w:val="00B137F0"/>
    <w:rsid w:val="00B13D14"/>
    <w:rsid w:val="00B14C51"/>
    <w:rsid w:val="00B15722"/>
    <w:rsid w:val="00B1721E"/>
    <w:rsid w:val="00B178A0"/>
    <w:rsid w:val="00B17F66"/>
    <w:rsid w:val="00B21194"/>
    <w:rsid w:val="00B22255"/>
    <w:rsid w:val="00B225E9"/>
    <w:rsid w:val="00B22A5F"/>
    <w:rsid w:val="00B22BF6"/>
    <w:rsid w:val="00B230BA"/>
    <w:rsid w:val="00B234AB"/>
    <w:rsid w:val="00B2458A"/>
    <w:rsid w:val="00B24D17"/>
    <w:rsid w:val="00B253C6"/>
    <w:rsid w:val="00B25DC7"/>
    <w:rsid w:val="00B267D2"/>
    <w:rsid w:val="00B26A8A"/>
    <w:rsid w:val="00B26DB6"/>
    <w:rsid w:val="00B27DF8"/>
    <w:rsid w:val="00B30387"/>
    <w:rsid w:val="00B320D2"/>
    <w:rsid w:val="00B3496F"/>
    <w:rsid w:val="00B34F16"/>
    <w:rsid w:val="00B37583"/>
    <w:rsid w:val="00B37BCC"/>
    <w:rsid w:val="00B40780"/>
    <w:rsid w:val="00B4215D"/>
    <w:rsid w:val="00B435BC"/>
    <w:rsid w:val="00B43FDA"/>
    <w:rsid w:val="00B45118"/>
    <w:rsid w:val="00B4545A"/>
    <w:rsid w:val="00B46CC6"/>
    <w:rsid w:val="00B47EFE"/>
    <w:rsid w:val="00B51D72"/>
    <w:rsid w:val="00B53549"/>
    <w:rsid w:val="00B53816"/>
    <w:rsid w:val="00B53DB3"/>
    <w:rsid w:val="00B54115"/>
    <w:rsid w:val="00B54EE5"/>
    <w:rsid w:val="00B55EA1"/>
    <w:rsid w:val="00B56977"/>
    <w:rsid w:val="00B5718B"/>
    <w:rsid w:val="00B60929"/>
    <w:rsid w:val="00B60FC8"/>
    <w:rsid w:val="00B61C13"/>
    <w:rsid w:val="00B61EE7"/>
    <w:rsid w:val="00B62953"/>
    <w:rsid w:val="00B63403"/>
    <w:rsid w:val="00B65EC8"/>
    <w:rsid w:val="00B65F7E"/>
    <w:rsid w:val="00B668E8"/>
    <w:rsid w:val="00B672AD"/>
    <w:rsid w:val="00B675FE"/>
    <w:rsid w:val="00B67A5A"/>
    <w:rsid w:val="00B706D8"/>
    <w:rsid w:val="00B71591"/>
    <w:rsid w:val="00B71930"/>
    <w:rsid w:val="00B71C64"/>
    <w:rsid w:val="00B71C9E"/>
    <w:rsid w:val="00B73DD6"/>
    <w:rsid w:val="00B747BD"/>
    <w:rsid w:val="00B74B02"/>
    <w:rsid w:val="00B75000"/>
    <w:rsid w:val="00B75638"/>
    <w:rsid w:val="00B75DEE"/>
    <w:rsid w:val="00B75E3A"/>
    <w:rsid w:val="00B7641E"/>
    <w:rsid w:val="00B76760"/>
    <w:rsid w:val="00B803EB"/>
    <w:rsid w:val="00B8349B"/>
    <w:rsid w:val="00B83DB3"/>
    <w:rsid w:val="00B84278"/>
    <w:rsid w:val="00B847A9"/>
    <w:rsid w:val="00B852F4"/>
    <w:rsid w:val="00B8671A"/>
    <w:rsid w:val="00B86788"/>
    <w:rsid w:val="00B86F71"/>
    <w:rsid w:val="00B87EBD"/>
    <w:rsid w:val="00B900A8"/>
    <w:rsid w:val="00B90FE1"/>
    <w:rsid w:val="00B91113"/>
    <w:rsid w:val="00B912AA"/>
    <w:rsid w:val="00B91686"/>
    <w:rsid w:val="00B91AD3"/>
    <w:rsid w:val="00B91F1D"/>
    <w:rsid w:val="00B974C8"/>
    <w:rsid w:val="00B97A8C"/>
    <w:rsid w:val="00B97C97"/>
    <w:rsid w:val="00B97D65"/>
    <w:rsid w:val="00BA08CA"/>
    <w:rsid w:val="00BA0A1C"/>
    <w:rsid w:val="00BA1DAC"/>
    <w:rsid w:val="00BA1EF2"/>
    <w:rsid w:val="00BA3B8F"/>
    <w:rsid w:val="00BA45A1"/>
    <w:rsid w:val="00BA4F16"/>
    <w:rsid w:val="00BA5183"/>
    <w:rsid w:val="00BA6A64"/>
    <w:rsid w:val="00BA7221"/>
    <w:rsid w:val="00BA76C4"/>
    <w:rsid w:val="00BA798F"/>
    <w:rsid w:val="00BB0BAF"/>
    <w:rsid w:val="00BB0DC2"/>
    <w:rsid w:val="00BB1D22"/>
    <w:rsid w:val="00BB2482"/>
    <w:rsid w:val="00BB2CE5"/>
    <w:rsid w:val="00BB3E7A"/>
    <w:rsid w:val="00BB463E"/>
    <w:rsid w:val="00BB5500"/>
    <w:rsid w:val="00BB7EE6"/>
    <w:rsid w:val="00BC0A5B"/>
    <w:rsid w:val="00BC100D"/>
    <w:rsid w:val="00BC115B"/>
    <w:rsid w:val="00BC1B35"/>
    <w:rsid w:val="00BC1EF4"/>
    <w:rsid w:val="00BC1FE5"/>
    <w:rsid w:val="00BC3AE7"/>
    <w:rsid w:val="00BC3FA0"/>
    <w:rsid w:val="00BC4B27"/>
    <w:rsid w:val="00BC5018"/>
    <w:rsid w:val="00BC50E4"/>
    <w:rsid w:val="00BC5632"/>
    <w:rsid w:val="00BC576E"/>
    <w:rsid w:val="00BC5952"/>
    <w:rsid w:val="00BC69EB"/>
    <w:rsid w:val="00BD0930"/>
    <w:rsid w:val="00BD0F19"/>
    <w:rsid w:val="00BD16EB"/>
    <w:rsid w:val="00BD37A3"/>
    <w:rsid w:val="00BD3893"/>
    <w:rsid w:val="00BD3A63"/>
    <w:rsid w:val="00BD4784"/>
    <w:rsid w:val="00BD4D75"/>
    <w:rsid w:val="00BD592B"/>
    <w:rsid w:val="00BD603F"/>
    <w:rsid w:val="00BD619D"/>
    <w:rsid w:val="00BD66C7"/>
    <w:rsid w:val="00BE0A97"/>
    <w:rsid w:val="00BE1075"/>
    <w:rsid w:val="00BE193B"/>
    <w:rsid w:val="00BE21F7"/>
    <w:rsid w:val="00BE2535"/>
    <w:rsid w:val="00BE3B33"/>
    <w:rsid w:val="00BE3BDA"/>
    <w:rsid w:val="00BE3F17"/>
    <w:rsid w:val="00BE5470"/>
    <w:rsid w:val="00BE5D6A"/>
    <w:rsid w:val="00BE6FED"/>
    <w:rsid w:val="00BE7043"/>
    <w:rsid w:val="00BE7220"/>
    <w:rsid w:val="00BE7CAA"/>
    <w:rsid w:val="00BF0DBD"/>
    <w:rsid w:val="00BF0F23"/>
    <w:rsid w:val="00BF1103"/>
    <w:rsid w:val="00BF1D84"/>
    <w:rsid w:val="00BF1EA4"/>
    <w:rsid w:val="00BF2A9F"/>
    <w:rsid w:val="00BF2D84"/>
    <w:rsid w:val="00BF33AC"/>
    <w:rsid w:val="00BF3403"/>
    <w:rsid w:val="00BF39F7"/>
    <w:rsid w:val="00BF5533"/>
    <w:rsid w:val="00BF5C7C"/>
    <w:rsid w:val="00BF6E1A"/>
    <w:rsid w:val="00BF7A39"/>
    <w:rsid w:val="00BF7D7F"/>
    <w:rsid w:val="00C016AF"/>
    <w:rsid w:val="00C0310D"/>
    <w:rsid w:val="00C034A4"/>
    <w:rsid w:val="00C036D6"/>
    <w:rsid w:val="00C03837"/>
    <w:rsid w:val="00C03E81"/>
    <w:rsid w:val="00C043D2"/>
    <w:rsid w:val="00C04819"/>
    <w:rsid w:val="00C05853"/>
    <w:rsid w:val="00C066BB"/>
    <w:rsid w:val="00C068B2"/>
    <w:rsid w:val="00C06E28"/>
    <w:rsid w:val="00C07795"/>
    <w:rsid w:val="00C10BFB"/>
    <w:rsid w:val="00C10DB2"/>
    <w:rsid w:val="00C11181"/>
    <w:rsid w:val="00C1132E"/>
    <w:rsid w:val="00C11746"/>
    <w:rsid w:val="00C128BA"/>
    <w:rsid w:val="00C141EE"/>
    <w:rsid w:val="00C15A16"/>
    <w:rsid w:val="00C15F19"/>
    <w:rsid w:val="00C176E5"/>
    <w:rsid w:val="00C17E7E"/>
    <w:rsid w:val="00C20DB2"/>
    <w:rsid w:val="00C21025"/>
    <w:rsid w:val="00C21582"/>
    <w:rsid w:val="00C22BAA"/>
    <w:rsid w:val="00C22F55"/>
    <w:rsid w:val="00C23108"/>
    <w:rsid w:val="00C244E1"/>
    <w:rsid w:val="00C24CE2"/>
    <w:rsid w:val="00C2533A"/>
    <w:rsid w:val="00C3039D"/>
    <w:rsid w:val="00C3167D"/>
    <w:rsid w:val="00C32669"/>
    <w:rsid w:val="00C331EE"/>
    <w:rsid w:val="00C33318"/>
    <w:rsid w:val="00C34D6A"/>
    <w:rsid w:val="00C3565D"/>
    <w:rsid w:val="00C360AF"/>
    <w:rsid w:val="00C36FCE"/>
    <w:rsid w:val="00C37FCD"/>
    <w:rsid w:val="00C4072D"/>
    <w:rsid w:val="00C407E5"/>
    <w:rsid w:val="00C40BD3"/>
    <w:rsid w:val="00C4243A"/>
    <w:rsid w:val="00C43D7F"/>
    <w:rsid w:val="00C45618"/>
    <w:rsid w:val="00C45644"/>
    <w:rsid w:val="00C504FD"/>
    <w:rsid w:val="00C50504"/>
    <w:rsid w:val="00C50700"/>
    <w:rsid w:val="00C5090D"/>
    <w:rsid w:val="00C52E93"/>
    <w:rsid w:val="00C5347E"/>
    <w:rsid w:val="00C5348C"/>
    <w:rsid w:val="00C5380E"/>
    <w:rsid w:val="00C54636"/>
    <w:rsid w:val="00C5583B"/>
    <w:rsid w:val="00C55C43"/>
    <w:rsid w:val="00C5600E"/>
    <w:rsid w:val="00C567EE"/>
    <w:rsid w:val="00C5681D"/>
    <w:rsid w:val="00C568E4"/>
    <w:rsid w:val="00C56AFE"/>
    <w:rsid w:val="00C56D1A"/>
    <w:rsid w:val="00C56F43"/>
    <w:rsid w:val="00C57412"/>
    <w:rsid w:val="00C57D75"/>
    <w:rsid w:val="00C57E8B"/>
    <w:rsid w:val="00C600C2"/>
    <w:rsid w:val="00C60B93"/>
    <w:rsid w:val="00C610F0"/>
    <w:rsid w:val="00C61CE3"/>
    <w:rsid w:val="00C635E9"/>
    <w:rsid w:val="00C635F6"/>
    <w:rsid w:val="00C639F7"/>
    <w:rsid w:val="00C63FB5"/>
    <w:rsid w:val="00C64104"/>
    <w:rsid w:val="00C64676"/>
    <w:rsid w:val="00C6475E"/>
    <w:rsid w:val="00C657CA"/>
    <w:rsid w:val="00C65A0F"/>
    <w:rsid w:val="00C67DF6"/>
    <w:rsid w:val="00C70845"/>
    <w:rsid w:val="00C70BA5"/>
    <w:rsid w:val="00C71721"/>
    <w:rsid w:val="00C71DA9"/>
    <w:rsid w:val="00C7217B"/>
    <w:rsid w:val="00C72C20"/>
    <w:rsid w:val="00C72DDE"/>
    <w:rsid w:val="00C75431"/>
    <w:rsid w:val="00C754D4"/>
    <w:rsid w:val="00C7563A"/>
    <w:rsid w:val="00C756B8"/>
    <w:rsid w:val="00C777BE"/>
    <w:rsid w:val="00C8012D"/>
    <w:rsid w:val="00C80495"/>
    <w:rsid w:val="00C819E8"/>
    <w:rsid w:val="00C81B57"/>
    <w:rsid w:val="00C81E80"/>
    <w:rsid w:val="00C827D2"/>
    <w:rsid w:val="00C82C5B"/>
    <w:rsid w:val="00C83C15"/>
    <w:rsid w:val="00C83FB4"/>
    <w:rsid w:val="00C86392"/>
    <w:rsid w:val="00C86950"/>
    <w:rsid w:val="00C86A63"/>
    <w:rsid w:val="00C9056D"/>
    <w:rsid w:val="00C9092F"/>
    <w:rsid w:val="00C9098C"/>
    <w:rsid w:val="00C918EB"/>
    <w:rsid w:val="00C929A2"/>
    <w:rsid w:val="00C93075"/>
    <w:rsid w:val="00C937D3"/>
    <w:rsid w:val="00C93B59"/>
    <w:rsid w:val="00C953A2"/>
    <w:rsid w:val="00C9563F"/>
    <w:rsid w:val="00C95D6D"/>
    <w:rsid w:val="00C96674"/>
    <w:rsid w:val="00C96DDA"/>
    <w:rsid w:val="00C96EFE"/>
    <w:rsid w:val="00C97151"/>
    <w:rsid w:val="00C97256"/>
    <w:rsid w:val="00C9738C"/>
    <w:rsid w:val="00CA08AB"/>
    <w:rsid w:val="00CA0F21"/>
    <w:rsid w:val="00CA120D"/>
    <w:rsid w:val="00CA15F8"/>
    <w:rsid w:val="00CA19A9"/>
    <w:rsid w:val="00CA1B8B"/>
    <w:rsid w:val="00CA1C34"/>
    <w:rsid w:val="00CA1D48"/>
    <w:rsid w:val="00CA34D2"/>
    <w:rsid w:val="00CA3C7A"/>
    <w:rsid w:val="00CA3EA2"/>
    <w:rsid w:val="00CA43BD"/>
    <w:rsid w:val="00CA45FE"/>
    <w:rsid w:val="00CA5099"/>
    <w:rsid w:val="00CA56C9"/>
    <w:rsid w:val="00CA6F82"/>
    <w:rsid w:val="00CA730D"/>
    <w:rsid w:val="00CA7806"/>
    <w:rsid w:val="00CB0F54"/>
    <w:rsid w:val="00CB18C5"/>
    <w:rsid w:val="00CB293B"/>
    <w:rsid w:val="00CB2CC0"/>
    <w:rsid w:val="00CB4C5C"/>
    <w:rsid w:val="00CB5A0F"/>
    <w:rsid w:val="00CB7DE9"/>
    <w:rsid w:val="00CC02EA"/>
    <w:rsid w:val="00CC04BD"/>
    <w:rsid w:val="00CC08EF"/>
    <w:rsid w:val="00CC1F7A"/>
    <w:rsid w:val="00CC280E"/>
    <w:rsid w:val="00CC48CD"/>
    <w:rsid w:val="00CC5673"/>
    <w:rsid w:val="00CC6FCC"/>
    <w:rsid w:val="00CC70F0"/>
    <w:rsid w:val="00CC754D"/>
    <w:rsid w:val="00CD03A9"/>
    <w:rsid w:val="00CD16E0"/>
    <w:rsid w:val="00CD1BEA"/>
    <w:rsid w:val="00CD28F5"/>
    <w:rsid w:val="00CD2F89"/>
    <w:rsid w:val="00CD3321"/>
    <w:rsid w:val="00CD3DB4"/>
    <w:rsid w:val="00CD3FD8"/>
    <w:rsid w:val="00CD4565"/>
    <w:rsid w:val="00CD4BC9"/>
    <w:rsid w:val="00CD4BE8"/>
    <w:rsid w:val="00CD4ED9"/>
    <w:rsid w:val="00CD5A62"/>
    <w:rsid w:val="00CD5AC3"/>
    <w:rsid w:val="00CD654D"/>
    <w:rsid w:val="00CD73B3"/>
    <w:rsid w:val="00CD74E8"/>
    <w:rsid w:val="00CD7A3B"/>
    <w:rsid w:val="00CD7AAB"/>
    <w:rsid w:val="00CD7C32"/>
    <w:rsid w:val="00CE0CB5"/>
    <w:rsid w:val="00CE2DFC"/>
    <w:rsid w:val="00CE3C9A"/>
    <w:rsid w:val="00CE4754"/>
    <w:rsid w:val="00CE4B31"/>
    <w:rsid w:val="00CE5127"/>
    <w:rsid w:val="00CE52AC"/>
    <w:rsid w:val="00CE5FA4"/>
    <w:rsid w:val="00CF02F4"/>
    <w:rsid w:val="00CF056D"/>
    <w:rsid w:val="00CF0721"/>
    <w:rsid w:val="00CF1ADF"/>
    <w:rsid w:val="00CF1C29"/>
    <w:rsid w:val="00CF1FDA"/>
    <w:rsid w:val="00CF2C93"/>
    <w:rsid w:val="00CF2D7C"/>
    <w:rsid w:val="00CF3855"/>
    <w:rsid w:val="00CF39B4"/>
    <w:rsid w:val="00CF3C91"/>
    <w:rsid w:val="00CF4C6C"/>
    <w:rsid w:val="00CF5220"/>
    <w:rsid w:val="00CF667D"/>
    <w:rsid w:val="00CF7681"/>
    <w:rsid w:val="00D00194"/>
    <w:rsid w:val="00D00447"/>
    <w:rsid w:val="00D00D75"/>
    <w:rsid w:val="00D00E6C"/>
    <w:rsid w:val="00D018D4"/>
    <w:rsid w:val="00D0238E"/>
    <w:rsid w:val="00D027DC"/>
    <w:rsid w:val="00D03173"/>
    <w:rsid w:val="00D03E20"/>
    <w:rsid w:val="00D04490"/>
    <w:rsid w:val="00D0503B"/>
    <w:rsid w:val="00D07019"/>
    <w:rsid w:val="00D0781D"/>
    <w:rsid w:val="00D10239"/>
    <w:rsid w:val="00D10920"/>
    <w:rsid w:val="00D1142E"/>
    <w:rsid w:val="00D114E2"/>
    <w:rsid w:val="00D121E0"/>
    <w:rsid w:val="00D12779"/>
    <w:rsid w:val="00D14C90"/>
    <w:rsid w:val="00D14CD0"/>
    <w:rsid w:val="00D15970"/>
    <w:rsid w:val="00D165F8"/>
    <w:rsid w:val="00D16CB7"/>
    <w:rsid w:val="00D1728B"/>
    <w:rsid w:val="00D173A3"/>
    <w:rsid w:val="00D17583"/>
    <w:rsid w:val="00D17B7C"/>
    <w:rsid w:val="00D2084C"/>
    <w:rsid w:val="00D20CA9"/>
    <w:rsid w:val="00D21133"/>
    <w:rsid w:val="00D212F2"/>
    <w:rsid w:val="00D21364"/>
    <w:rsid w:val="00D214BA"/>
    <w:rsid w:val="00D2170C"/>
    <w:rsid w:val="00D21821"/>
    <w:rsid w:val="00D218D1"/>
    <w:rsid w:val="00D21E45"/>
    <w:rsid w:val="00D22229"/>
    <w:rsid w:val="00D224A6"/>
    <w:rsid w:val="00D22B8D"/>
    <w:rsid w:val="00D2303A"/>
    <w:rsid w:val="00D23458"/>
    <w:rsid w:val="00D24E38"/>
    <w:rsid w:val="00D25134"/>
    <w:rsid w:val="00D251FF"/>
    <w:rsid w:val="00D2647A"/>
    <w:rsid w:val="00D276E4"/>
    <w:rsid w:val="00D30087"/>
    <w:rsid w:val="00D31933"/>
    <w:rsid w:val="00D31D89"/>
    <w:rsid w:val="00D31FE7"/>
    <w:rsid w:val="00D329A4"/>
    <w:rsid w:val="00D3312B"/>
    <w:rsid w:val="00D33422"/>
    <w:rsid w:val="00D3399A"/>
    <w:rsid w:val="00D3436F"/>
    <w:rsid w:val="00D354ED"/>
    <w:rsid w:val="00D355C6"/>
    <w:rsid w:val="00D35BE0"/>
    <w:rsid w:val="00D3623A"/>
    <w:rsid w:val="00D36D8C"/>
    <w:rsid w:val="00D36F04"/>
    <w:rsid w:val="00D37F8E"/>
    <w:rsid w:val="00D407C2"/>
    <w:rsid w:val="00D41397"/>
    <w:rsid w:val="00D41E37"/>
    <w:rsid w:val="00D4239C"/>
    <w:rsid w:val="00D424EF"/>
    <w:rsid w:val="00D42977"/>
    <w:rsid w:val="00D43BFA"/>
    <w:rsid w:val="00D455DC"/>
    <w:rsid w:val="00D465B0"/>
    <w:rsid w:val="00D46B24"/>
    <w:rsid w:val="00D47D08"/>
    <w:rsid w:val="00D50811"/>
    <w:rsid w:val="00D518E3"/>
    <w:rsid w:val="00D5349B"/>
    <w:rsid w:val="00D538FF"/>
    <w:rsid w:val="00D53EB8"/>
    <w:rsid w:val="00D54422"/>
    <w:rsid w:val="00D55599"/>
    <w:rsid w:val="00D55637"/>
    <w:rsid w:val="00D55D18"/>
    <w:rsid w:val="00D57473"/>
    <w:rsid w:val="00D57D0C"/>
    <w:rsid w:val="00D608BF"/>
    <w:rsid w:val="00D60A09"/>
    <w:rsid w:val="00D614BE"/>
    <w:rsid w:val="00D617A4"/>
    <w:rsid w:val="00D6392E"/>
    <w:rsid w:val="00D63AAF"/>
    <w:rsid w:val="00D6495B"/>
    <w:rsid w:val="00D65532"/>
    <w:rsid w:val="00D6564A"/>
    <w:rsid w:val="00D667C7"/>
    <w:rsid w:val="00D66B77"/>
    <w:rsid w:val="00D67D44"/>
    <w:rsid w:val="00D67D75"/>
    <w:rsid w:val="00D67E81"/>
    <w:rsid w:val="00D70056"/>
    <w:rsid w:val="00D70E61"/>
    <w:rsid w:val="00D7163B"/>
    <w:rsid w:val="00D72217"/>
    <w:rsid w:val="00D72776"/>
    <w:rsid w:val="00D727EE"/>
    <w:rsid w:val="00D732DE"/>
    <w:rsid w:val="00D75E7D"/>
    <w:rsid w:val="00D76049"/>
    <w:rsid w:val="00D777D1"/>
    <w:rsid w:val="00D81E1D"/>
    <w:rsid w:val="00D822DC"/>
    <w:rsid w:val="00D835F1"/>
    <w:rsid w:val="00D837C4"/>
    <w:rsid w:val="00D83A61"/>
    <w:rsid w:val="00D83CA9"/>
    <w:rsid w:val="00D84531"/>
    <w:rsid w:val="00D856AC"/>
    <w:rsid w:val="00D86BA5"/>
    <w:rsid w:val="00D86D85"/>
    <w:rsid w:val="00D87611"/>
    <w:rsid w:val="00D87C31"/>
    <w:rsid w:val="00D87D13"/>
    <w:rsid w:val="00D87F3B"/>
    <w:rsid w:val="00D91A01"/>
    <w:rsid w:val="00D91A32"/>
    <w:rsid w:val="00D91E75"/>
    <w:rsid w:val="00D92731"/>
    <w:rsid w:val="00D9320A"/>
    <w:rsid w:val="00D9352B"/>
    <w:rsid w:val="00D9403B"/>
    <w:rsid w:val="00D960A8"/>
    <w:rsid w:val="00D9631D"/>
    <w:rsid w:val="00D9635D"/>
    <w:rsid w:val="00D963CA"/>
    <w:rsid w:val="00D969A4"/>
    <w:rsid w:val="00D96B97"/>
    <w:rsid w:val="00DA05A1"/>
    <w:rsid w:val="00DA10FA"/>
    <w:rsid w:val="00DA47EC"/>
    <w:rsid w:val="00DA4E6C"/>
    <w:rsid w:val="00DA50CD"/>
    <w:rsid w:val="00DA590F"/>
    <w:rsid w:val="00DA6486"/>
    <w:rsid w:val="00DA70EA"/>
    <w:rsid w:val="00DA7C86"/>
    <w:rsid w:val="00DB00B7"/>
    <w:rsid w:val="00DB0879"/>
    <w:rsid w:val="00DB0A14"/>
    <w:rsid w:val="00DB2107"/>
    <w:rsid w:val="00DB26B6"/>
    <w:rsid w:val="00DB2E9D"/>
    <w:rsid w:val="00DB41E6"/>
    <w:rsid w:val="00DB451E"/>
    <w:rsid w:val="00DB508C"/>
    <w:rsid w:val="00DB6B48"/>
    <w:rsid w:val="00DB6EA9"/>
    <w:rsid w:val="00DC00C9"/>
    <w:rsid w:val="00DC080D"/>
    <w:rsid w:val="00DC0F21"/>
    <w:rsid w:val="00DC13EB"/>
    <w:rsid w:val="00DC17F0"/>
    <w:rsid w:val="00DC1D7B"/>
    <w:rsid w:val="00DC1F7B"/>
    <w:rsid w:val="00DC1FD9"/>
    <w:rsid w:val="00DC20C0"/>
    <w:rsid w:val="00DC2D8A"/>
    <w:rsid w:val="00DC35D6"/>
    <w:rsid w:val="00DC5221"/>
    <w:rsid w:val="00DC5244"/>
    <w:rsid w:val="00DC5480"/>
    <w:rsid w:val="00DC5F18"/>
    <w:rsid w:val="00DC6772"/>
    <w:rsid w:val="00DD0049"/>
    <w:rsid w:val="00DD0654"/>
    <w:rsid w:val="00DD1334"/>
    <w:rsid w:val="00DD146A"/>
    <w:rsid w:val="00DD1E69"/>
    <w:rsid w:val="00DD28B7"/>
    <w:rsid w:val="00DD2DAA"/>
    <w:rsid w:val="00DD2F24"/>
    <w:rsid w:val="00DD3118"/>
    <w:rsid w:val="00DD4398"/>
    <w:rsid w:val="00DD4460"/>
    <w:rsid w:val="00DD4B52"/>
    <w:rsid w:val="00DD5457"/>
    <w:rsid w:val="00DD6BD1"/>
    <w:rsid w:val="00DD7000"/>
    <w:rsid w:val="00DD7291"/>
    <w:rsid w:val="00DE051C"/>
    <w:rsid w:val="00DE2641"/>
    <w:rsid w:val="00DE289D"/>
    <w:rsid w:val="00DE29B9"/>
    <w:rsid w:val="00DE3022"/>
    <w:rsid w:val="00DE3F3F"/>
    <w:rsid w:val="00DE4CF8"/>
    <w:rsid w:val="00DE5055"/>
    <w:rsid w:val="00DE586A"/>
    <w:rsid w:val="00DE5B8F"/>
    <w:rsid w:val="00DE5DBF"/>
    <w:rsid w:val="00DE6E57"/>
    <w:rsid w:val="00DE75A6"/>
    <w:rsid w:val="00DF09D4"/>
    <w:rsid w:val="00DF0E41"/>
    <w:rsid w:val="00DF1257"/>
    <w:rsid w:val="00DF25A2"/>
    <w:rsid w:val="00DF3E9D"/>
    <w:rsid w:val="00DF55E6"/>
    <w:rsid w:val="00DF5683"/>
    <w:rsid w:val="00DF57EC"/>
    <w:rsid w:val="00DF68A6"/>
    <w:rsid w:val="00DF701C"/>
    <w:rsid w:val="00DF7400"/>
    <w:rsid w:val="00DF766C"/>
    <w:rsid w:val="00E0044F"/>
    <w:rsid w:val="00E0066D"/>
    <w:rsid w:val="00E01B08"/>
    <w:rsid w:val="00E02F16"/>
    <w:rsid w:val="00E0326B"/>
    <w:rsid w:val="00E0402E"/>
    <w:rsid w:val="00E04304"/>
    <w:rsid w:val="00E05146"/>
    <w:rsid w:val="00E0567D"/>
    <w:rsid w:val="00E05DFD"/>
    <w:rsid w:val="00E0671E"/>
    <w:rsid w:val="00E10994"/>
    <w:rsid w:val="00E10C69"/>
    <w:rsid w:val="00E10F43"/>
    <w:rsid w:val="00E11685"/>
    <w:rsid w:val="00E116E0"/>
    <w:rsid w:val="00E116EC"/>
    <w:rsid w:val="00E124EA"/>
    <w:rsid w:val="00E12C47"/>
    <w:rsid w:val="00E1305B"/>
    <w:rsid w:val="00E1388E"/>
    <w:rsid w:val="00E13E29"/>
    <w:rsid w:val="00E14275"/>
    <w:rsid w:val="00E14400"/>
    <w:rsid w:val="00E1625F"/>
    <w:rsid w:val="00E1682D"/>
    <w:rsid w:val="00E178B6"/>
    <w:rsid w:val="00E17CE8"/>
    <w:rsid w:val="00E20A66"/>
    <w:rsid w:val="00E21172"/>
    <w:rsid w:val="00E217D9"/>
    <w:rsid w:val="00E21A65"/>
    <w:rsid w:val="00E220E4"/>
    <w:rsid w:val="00E24215"/>
    <w:rsid w:val="00E24364"/>
    <w:rsid w:val="00E24502"/>
    <w:rsid w:val="00E245F4"/>
    <w:rsid w:val="00E25A9F"/>
    <w:rsid w:val="00E2770E"/>
    <w:rsid w:val="00E27CE1"/>
    <w:rsid w:val="00E30513"/>
    <w:rsid w:val="00E30995"/>
    <w:rsid w:val="00E30A99"/>
    <w:rsid w:val="00E31133"/>
    <w:rsid w:val="00E31251"/>
    <w:rsid w:val="00E31AB8"/>
    <w:rsid w:val="00E31D9F"/>
    <w:rsid w:val="00E33982"/>
    <w:rsid w:val="00E33CBA"/>
    <w:rsid w:val="00E34628"/>
    <w:rsid w:val="00E349B5"/>
    <w:rsid w:val="00E34BBC"/>
    <w:rsid w:val="00E35625"/>
    <w:rsid w:val="00E35FD4"/>
    <w:rsid w:val="00E36693"/>
    <w:rsid w:val="00E36807"/>
    <w:rsid w:val="00E371A7"/>
    <w:rsid w:val="00E3732A"/>
    <w:rsid w:val="00E378D4"/>
    <w:rsid w:val="00E37C20"/>
    <w:rsid w:val="00E41893"/>
    <w:rsid w:val="00E42F58"/>
    <w:rsid w:val="00E437E4"/>
    <w:rsid w:val="00E4383A"/>
    <w:rsid w:val="00E45179"/>
    <w:rsid w:val="00E4545E"/>
    <w:rsid w:val="00E4581C"/>
    <w:rsid w:val="00E45F1C"/>
    <w:rsid w:val="00E46D7A"/>
    <w:rsid w:val="00E471E0"/>
    <w:rsid w:val="00E47760"/>
    <w:rsid w:val="00E47EA2"/>
    <w:rsid w:val="00E47FFC"/>
    <w:rsid w:val="00E50687"/>
    <w:rsid w:val="00E507AF"/>
    <w:rsid w:val="00E50FB1"/>
    <w:rsid w:val="00E51178"/>
    <w:rsid w:val="00E52DAA"/>
    <w:rsid w:val="00E53A43"/>
    <w:rsid w:val="00E541BA"/>
    <w:rsid w:val="00E5443C"/>
    <w:rsid w:val="00E54F9F"/>
    <w:rsid w:val="00E576D7"/>
    <w:rsid w:val="00E57C43"/>
    <w:rsid w:val="00E60AE6"/>
    <w:rsid w:val="00E62BF6"/>
    <w:rsid w:val="00E6427A"/>
    <w:rsid w:val="00E644A1"/>
    <w:rsid w:val="00E65154"/>
    <w:rsid w:val="00E66079"/>
    <w:rsid w:val="00E66963"/>
    <w:rsid w:val="00E677EF"/>
    <w:rsid w:val="00E678DB"/>
    <w:rsid w:val="00E67B5D"/>
    <w:rsid w:val="00E716BB"/>
    <w:rsid w:val="00E72A84"/>
    <w:rsid w:val="00E73227"/>
    <w:rsid w:val="00E737AB"/>
    <w:rsid w:val="00E73832"/>
    <w:rsid w:val="00E7392A"/>
    <w:rsid w:val="00E73B10"/>
    <w:rsid w:val="00E76CF0"/>
    <w:rsid w:val="00E779EE"/>
    <w:rsid w:val="00E81335"/>
    <w:rsid w:val="00E821A2"/>
    <w:rsid w:val="00E83493"/>
    <w:rsid w:val="00E83A32"/>
    <w:rsid w:val="00E8549D"/>
    <w:rsid w:val="00E854A2"/>
    <w:rsid w:val="00E857C2"/>
    <w:rsid w:val="00E858D0"/>
    <w:rsid w:val="00E85C17"/>
    <w:rsid w:val="00E864DF"/>
    <w:rsid w:val="00E86BE4"/>
    <w:rsid w:val="00E90B5F"/>
    <w:rsid w:val="00E90DFE"/>
    <w:rsid w:val="00E91305"/>
    <w:rsid w:val="00E9191A"/>
    <w:rsid w:val="00E91BDB"/>
    <w:rsid w:val="00E921C7"/>
    <w:rsid w:val="00E92E84"/>
    <w:rsid w:val="00E948E9"/>
    <w:rsid w:val="00E95586"/>
    <w:rsid w:val="00EA112F"/>
    <w:rsid w:val="00EA16DB"/>
    <w:rsid w:val="00EA2AD3"/>
    <w:rsid w:val="00EA2E4D"/>
    <w:rsid w:val="00EA302E"/>
    <w:rsid w:val="00EA3B23"/>
    <w:rsid w:val="00EA413E"/>
    <w:rsid w:val="00EA4350"/>
    <w:rsid w:val="00EA61AC"/>
    <w:rsid w:val="00EA6CD9"/>
    <w:rsid w:val="00EA7A1F"/>
    <w:rsid w:val="00EA7C42"/>
    <w:rsid w:val="00EA7CD0"/>
    <w:rsid w:val="00EB0D7C"/>
    <w:rsid w:val="00EB14FA"/>
    <w:rsid w:val="00EB166E"/>
    <w:rsid w:val="00EB33EA"/>
    <w:rsid w:val="00EB5A6A"/>
    <w:rsid w:val="00EB5F48"/>
    <w:rsid w:val="00EB6292"/>
    <w:rsid w:val="00EB668B"/>
    <w:rsid w:val="00EB7C11"/>
    <w:rsid w:val="00EC0DB5"/>
    <w:rsid w:val="00EC0F02"/>
    <w:rsid w:val="00EC1382"/>
    <w:rsid w:val="00EC1423"/>
    <w:rsid w:val="00EC178A"/>
    <w:rsid w:val="00EC1B2D"/>
    <w:rsid w:val="00EC2792"/>
    <w:rsid w:val="00EC5795"/>
    <w:rsid w:val="00EC59B4"/>
    <w:rsid w:val="00EC63BB"/>
    <w:rsid w:val="00EC75FA"/>
    <w:rsid w:val="00EC7A03"/>
    <w:rsid w:val="00ED065C"/>
    <w:rsid w:val="00ED1884"/>
    <w:rsid w:val="00ED2702"/>
    <w:rsid w:val="00ED2B78"/>
    <w:rsid w:val="00ED2FAF"/>
    <w:rsid w:val="00ED3068"/>
    <w:rsid w:val="00ED3853"/>
    <w:rsid w:val="00ED3904"/>
    <w:rsid w:val="00ED3BBC"/>
    <w:rsid w:val="00ED4131"/>
    <w:rsid w:val="00ED4273"/>
    <w:rsid w:val="00ED5777"/>
    <w:rsid w:val="00ED70D7"/>
    <w:rsid w:val="00ED73B1"/>
    <w:rsid w:val="00EE01F5"/>
    <w:rsid w:val="00EE03FD"/>
    <w:rsid w:val="00EE0CDF"/>
    <w:rsid w:val="00EE149A"/>
    <w:rsid w:val="00EE1D90"/>
    <w:rsid w:val="00EE2A54"/>
    <w:rsid w:val="00EE30CF"/>
    <w:rsid w:val="00EE4CAE"/>
    <w:rsid w:val="00EE55FF"/>
    <w:rsid w:val="00EE7F0F"/>
    <w:rsid w:val="00EE7F13"/>
    <w:rsid w:val="00EF0853"/>
    <w:rsid w:val="00EF089D"/>
    <w:rsid w:val="00EF0F6B"/>
    <w:rsid w:val="00EF1187"/>
    <w:rsid w:val="00EF1F3D"/>
    <w:rsid w:val="00EF27EC"/>
    <w:rsid w:val="00EF43CD"/>
    <w:rsid w:val="00EF547F"/>
    <w:rsid w:val="00EF5A10"/>
    <w:rsid w:val="00EF611A"/>
    <w:rsid w:val="00EF7A3D"/>
    <w:rsid w:val="00EF7BB3"/>
    <w:rsid w:val="00EF7CF1"/>
    <w:rsid w:val="00F0115B"/>
    <w:rsid w:val="00F0227B"/>
    <w:rsid w:val="00F0253F"/>
    <w:rsid w:val="00F0258D"/>
    <w:rsid w:val="00F026F2"/>
    <w:rsid w:val="00F038C8"/>
    <w:rsid w:val="00F043B0"/>
    <w:rsid w:val="00F04A01"/>
    <w:rsid w:val="00F04E97"/>
    <w:rsid w:val="00F04F3F"/>
    <w:rsid w:val="00F0623A"/>
    <w:rsid w:val="00F0685F"/>
    <w:rsid w:val="00F06E5D"/>
    <w:rsid w:val="00F074C5"/>
    <w:rsid w:val="00F0753C"/>
    <w:rsid w:val="00F07E94"/>
    <w:rsid w:val="00F10319"/>
    <w:rsid w:val="00F10343"/>
    <w:rsid w:val="00F1089F"/>
    <w:rsid w:val="00F10C90"/>
    <w:rsid w:val="00F118C9"/>
    <w:rsid w:val="00F12141"/>
    <w:rsid w:val="00F13080"/>
    <w:rsid w:val="00F13398"/>
    <w:rsid w:val="00F137FC"/>
    <w:rsid w:val="00F13A8B"/>
    <w:rsid w:val="00F14F3B"/>
    <w:rsid w:val="00F159E1"/>
    <w:rsid w:val="00F15AAF"/>
    <w:rsid w:val="00F16A37"/>
    <w:rsid w:val="00F17615"/>
    <w:rsid w:val="00F202BA"/>
    <w:rsid w:val="00F202C2"/>
    <w:rsid w:val="00F20B43"/>
    <w:rsid w:val="00F21661"/>
    <w:rsid w:val="00F21984"/>
    <w:rsid w:val="00F232CB"/>
    <w:rsid w:val="00F2373A"/>
    <w:rsid w:val="00F23B7B"/>
    <w:rsid w:val="00F23D23"/>
    <w:rsid w:val="00F243B9"/>
    <w:rsid w:val="00F24451"/>
    <w:rsid w:val="00F246B4"/>
    <w:rsid w:val="00F2493E"/>
    <w:rsid w:val="00F24B56"/>
    <w:rsid w:val="00F24F04"/>
    <w:rsid w:val="00F271B9"/>
    <w:rsid w:val="00F27568"/>
    <w:rsid w:val="00F27B95"/>
    <w:rsid w:val="00F27EB5"/>
    <w:rsid w:val="00F31654"/>
    <w:rsid w:val="00F3250A"/>
    <w:rsid w:val="00F32E54"/>
    <w:rsid w:val="00F330B8"/>
    <w:rsid w:val="00F33175"/>
    <w:rsid w:val="00F33760"/>
    <w:rsid w:val="00F33E60"/>
    <w:rsid w:val="00F33FD8"/>
    <w:rsid w:val="00F34577"/>
    <w:rsid w:val="00F34D49"/>
    <w:rsid w:val="00F361D8"/>
    <w:rsid w:val="00F36306"/>
    <w:rsid w:val="00F367FD"/>
    <w:rsid w:val="00F36CE5"/>
    <w:rsid w:val="00F372CD"/>
    <w:rsid w:val="00F37975"/>
    <w:rsid w:val="00F409BA"/>
    <w:rsid w:val="00F40FFC"/>
    <w:rsid w:val="00F42BCC"/>
    <w:rsid w:val="00F42E33"/>
    <w:rsid w:val="00F430B6"/>
    <w:rsid w:val="00F43120"/>
    <w:rsid w:val="00F43621"/>
    <w:rsid w:val="00F45CD8"/>
    <w:rsid w:val="00F47296"/>
    <w:rsid w:val="00F50283"/>
    <w:rsid w:val="00F5041C"/>
    <w:rsid w:val="00F520CC"/>
    <w:rsid w:val="00F52893"/>
    <w:rsid w:val="00F529BF"/>
    <w:rsid w:val="00F52D8E"/>
    <w:rsid w:val="00F53D97"/>
    <w:rsid w:val="00F5410B"/>
    <w:rsid w:val="00F5461B"/>
    <w:rsid w:val="00F54F34"/>
    <w:rsid w:val="00F56C01"/>
    <w:rsid w:val="00F601B6"/>
    <w:rsid w:val="00F60324"/>
    <w:rsid w:val="00F60661"/>
    <w:rsid w:val="00F60D32"/>
    <w:rsid w:val="00F62BAA"/>
    <w:rsid w:val="00F62CB8"/>
    <w:rsid w:val="00F62E68"/>
    <w:rsid w:val="00F640BF"/>
    <w:rsid w:val="00F649F4"/>
    <w:rsid w:val="00F64CE9"/>
    <w:rsid w:val="00F64FBD"/>
    <w:rsid w:val="00F6525D"/>
    <w:rsid w:val="00F6638B"/>
    <w:rsid w:val="00F7121C"/>
    <w:rsid w:val="00F72770"/>
    <w:rsid w:val="00F72D0D"/>
    <w:rsid w:val="00F72FD5"/>
    <w:rsid w:val="00F7309A"/>
    <w:rsid w:val="00F7366C"/>
    <w:rsid w:val="00F7403F"/>
    <w:rsid w:val="00F74045"/>
    <w:rsid w:val="00F74420"/>
    <w:rsid w:val="00F74492"/>
    <w:rsid w:val="00F74651"/>
    <w:rsid w:val="00F74677"/>
    <w:rsid w:val="00F746CB"/>
    <w:rsid w:val="00F76086"/>
    <w:rsid w:val="00F80A6A"/>
    <w:rsid w:val="00F80FD3"/>
    <w:rsid w:val="00F8160F"/>
    <w:rsid w:val="00F81833"/>
    <w:rsid w:val="00F81CE1"/>
    <w:rsid w:val="00F82F2C"/>
    <w:rsid w:val="00F83260"/>
    <w:rsid w:val="00F838AC"/>
    <w:rsid w:val="00F8391E"/>
    <w:rsid w:val="00F83E60"/>
    <w:rsid w:val="00F85265"/>
    <w:rsid w:val="00F85BAC"/>
    <w:rsid w:val="00F85CDF"/>
    <w:rsid w:val="00F85E21"/>
    <w:rsid w:val="00F86CE2"/>
    <w:rsid w:val="00F872DF"/>
    <w:rsid w:val="00F8745C"/>
    <w:rsid w:val="00F903ED"/>
    <w:rsid w:val="00F913B8"/>
    <w:rsid w:val="00F91749"/>
    <w:rsid w:val="00F92909"/>
    <w:rsid w:val="00F92A71"/>
    <w:rsid w:val="00F93760"/>
    <w:rsid w:val="00F93CAA"/>
    <w:rsid w:val="00F942D1"/>
    <w:rsid w:val="00F949A9"/>
    <w:rsid w:val="00F94DA4"/>
    <w:rsid w:val="00F96D03"/>
    <w:rsid w:val="00F96F66"/>
    <w:rsid w:val="00FA1509"/>
    <w:rsid w:val="00FA1899"/>
    <w:rsid w:val="00FA2E70"/>
    <w:rsid w:val="00FA3AA1"/>
    <w:rsid w:val="00FA47CD"/>
    <w:rsid w:val="00FA6F4A"/>
    <w:rsid w:val="00FA7643"/>
    <w:rsid w:val="00FA7D76"/>
    <w:rsid w:val="00FB00CB"/>
    <w:rsid w:val="00FB0D18"/>
    <w:rsid w:val="00FB0D76"/>
    <w:rsid w:val="00FB16B9"/>
    <w:rsid w:val="00FB1F77"/>
    <w:rsid w:val="00FB2789"/>
    <w:rsid w:val="00FB40A2"/>
    <w:rsid w:val="00FB52EB"/>
    <w:rsid w:val="00FB54E4"/>
    <w:rsid w:val="00FB57AC"/>
    <w:rsid w:val="00FB5E3B"/>
    <w:rsid w:val="00FB62B1"/>
    <w:rsid w:val="00FB6AD5"/>
    <w:rsid w:val="00FB6DC9"/>
    <w:rsid w:val="00FB7720"/>
    <w:rsid w:val="00FB79F0"/>
    <w:rsid w:val="00FC00A2"/>
    <w:rsid w:val="00FC09EB"/>
    <w:rsid w:val="00FC0AD8"/>
    <w:rsid w:val="00FC0CD2"/>
    <w:rsid w:val="00FC48F2"/>
    <w:rsid w:val="00FC6C03"/>
    <w:rsid w:val="00FC72AF"/>
    <w:rsid w:val="00FC7629"/>
    <w:rsid w:val="00FD1781"/>
    <w:rsid w:val="00FD3BD3"/>
    <w:rsid w:val="00FD453B"/>
    <w:rsid w:val="00FD50AC"/>
    <w:rsid w:val="00FD6127"/>
    <w:rsid w:val="00FD6551"/>
    <w:rsid w:val="00FD695E"/>
    <w:rsid w:val="00FE085B"/>
    <w:rsid w:val="00FE0FE6"/>
    <w:rsid w:val="00FE11A9"/>
    <w:rsid w:val="00FE2480"/>
    <w:rsid w:val="00FE2C17"/>
    <w:rsid w:val="00FE4CF6"/>
    <w:rsid w:val="00FE5D13"/>
    <w:rsid w:val="00FE6A1B"/>
    <w:rsid w:val="00FE71EB"/>
    <w:rsid w:val="00FE75FC"/>
    <w:rsid w:val="00FF40B6"/>
    <w:rsid w:val="00FF450F"/>
    <w:rsid w:val="00FF4DE2"/>
    <w:rsid w:val="00FF6AA7"/>
    <w:rsid w:val="00FF71B7"/>
    <w:rsid w:val="00FF7561"/>
    <w:rsid w:val="00FF7605"/>
    <w:rsid w:val="00FF761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4:docId w14:val="1B3D3C36"/>
  <w15:docId w15:val="{15CF39DE-AE95-4CDA-9D46-D69CB66C5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A70F0"/>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041B06"/>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041B06"/>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1a"/>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1a">
    <w:name w:val="Заголовок Знак1"/>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b">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5">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6">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7">
    <w:name w:val="Subtle Emphasis"/>
    <w:basedOn w:val="a6"/>
    <w:uiPriority w:val="19"/>
    <w:qFormat/>
    <w:rsid w:val="00B75638"/>
    <w:rPr>
      <w:i/>
      <w:iCs/>
      <w:color w:val="808080"/>
    </w:rPr>
  </w:style>
  <w:style w:type="paragraph" w:customStyle="1" w:styleId="aff8">
    <w:name w:val="Знак"/>
    <w:basedOn w:val="a5"/>
    <w:rsid w:val="00B75638"/>
    <w:rPr>
      <w:rFonts w:ascii="Verdana" w:eastAsia="Times New Roman" w:hAnsi="Verdana" w:cs="Verdana"/>
      <w:sz w:val="20"/>
      <w:szCs w:val="20"/>
      <w:lang w:val="en-US" w:eastAsia="en-US"/>
    </w:rPr>
  </w:style>
  <w:style w:type="character" w:styleId="aff9">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a">
    <w:name w:val="List Paragraph"/>
    <w:aliases w:val="Абзац списка основной,Bullet List,FooterText,numbered,Paragraphe de liste1,lp1,Заголовок_3"/>
    <w:basedOn w:val="a5"/>
    <w:link w:val="affb"/>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c">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d">
    <w:name w:val="Основной текст с отступом Знак"/>
    <w:aliases w:val="Основной текст 1 Знак,Основной текст 11 Знак"/>
    <w:basedOn w:val="a6"/>
    <w:link w:val="affe"/>
    <w:uiPriority w:val="99"/>
    <w:rsid w:val="004E741E"/>
    <w:rPr>
      <w:rFonts w:ascii="Calibri" w:eastAsia="Times New Roman" w:hAnsi="Calibri" w:cs="Calibri"/>
      <w:lang w:val="en-US" w:eastAsia="en-US"/>
    </w:rPr>
  </w:style>
  <w:style w:type="paragraph" w:styleId="affe">
    <w:name w:val="Body Text Indent"/>
    <w:aliases w:val="Основной текст 1,Основной текст 11"/>
    <w:basedOn w:val="a5"/>
    <w:link w:val="affd"/>
    <w:uiPriority w:val="99"/>
    <w:rsid w:val="004E741E"/>
    <w:pPr>
      <w:spacing w:after="120"/>
      <w:ind w:left="283"/>
    </w:pPr>
    <w:rPr>
      <w:rFonts w:ascii="Calibri" w:eastAsia="Times New Roman" w:hAnsi="Calibri" w:cs="Calibri"/>
      <w:lang w:val="en-US" w:eastAsia="en-US"/>
    </w:rPr>
  </w:style>
  <w:style w:type="character" w:customStyle="1" w:styleId="1c">
    <w:name w:val="Основной текст с отступом Знак1"/>
    <w:basedOn w:val="a6"/>
    <w:semiHidden/>
    <w:rsid w:val="004E741E"/>
  </w:style>
  <w:style w:type="character" w:customStyle="1" w:styleId="a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0"/>
    <w:uiPriority w:val="99"/>
    <w:rsid w:val="004E741E"/>
    <w:rPr>
      <w:rFonts w:ascii="Calibri" w:eastAsia="Times New Roman" w:hAnsi="Calibri" w:cs="Calibri"/>
      <w:lang w:val="en-US" w:eastAsia="en-US"/>
    </w:rPr>
  </w:style>
  <w:style w:type="paragraph" w:styleId="a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
    <w:uiPriority w:val="99"/>
    <w:rsid w:val="004E741E"/>
    <w:pPr>
      <w:spacing w:after="120"/>
    </w:pPr>
    <w:rPr>
      <w:rFonts w:ascii="Calibri" w:eastAsia="Times New Roman" w:hAnsi="Calibri" w:cs="Calibri"/>
      <w:lang w:val="en-US" w:eastAsia="en-US"/>
    </w:rPr>
  </w:style>
  <w:style w:type="character" w:customStyle="1" w:styleId="1d">
    <w:name w:val="Основной текст Знак1"/>
    <w:basedOn w:val="a6"/>
    <w:semiHidden/>
    <w:rsid w:val="004E741E"/>
  </w:style>
  <w:style w:type="paragraph" w:styleId="afff1">
    <w:name w:val="Subtitle"/>
    <w:basedOn w:val="a5"/>
    <w:next w:val="a5"/>
    <w:link w:val="afff2"/>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6"/>
    <w:link w:val="afff1"/>
    <w:rsid w:val="004E741E"/>
    <w:rPr>
      <w:rFonts w:ascii="Cambria" w:eastAsia="Times New Roman" w:hAnsi="Cambria" w:cs="Cambria"/>
      <w:i/>
      <w:iCs/>
      <w:color w:val="4F81BD"/>
      <w:spacing w:val="15"/>
      <w:sz w:val="24"/>
      <w:szCs w:val="24"/>
      <w:lang w:val="en-US" w:eastAsia="en-US"/>
    </w:rPr>
  </w:style>
  <w:style w:type="character" w:styleId="afff3">
    <w:name w:val="Strong"/>
    <w:basedOn w:val="a6"/>
    <w:qFormat/>
    <w:rsid w:val="004E741E"/>
    <w:rPr>
      <w:rFonts w:cs="Times New Roman"/>
      <w:b/>
      <w:bCs/>
    </w:rPr>
  </w:style>
  <w:style w:type="character" w:styleId="afff4">
    <w:name w:val="Emphasis"/>
    <w:basedOn w:val="a6"/>
    <w:qFormat/>
    <w:rsid w:val="004E741E"/>
    <w:rPr>
      <w:rFonts w:cs="Times New Roman"/>
      <w:i/>
      <w:iCs/>
    </w:rPr>
  </w:style>
  <w:style w:type="paragraph" w:customStyle="1" w:styleId="1e">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e"/>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7"/>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5"/>
    <w:link w:val="afff7"/>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6"/>
    <w:link w:val="afff6"/>
    <w:rsid w:val="004E741E"/>
    <w:rPr>
      <w:rFonts w:ascii="Times New Roman" w:eastAsia="Times New Roman" w:hAnsi="Times New Roman" w:cs="Times New Roman"/>
      <w:b/>
      <w:sz w:val="28"/>
      <w:szCs w:val="28"/>
    </w:rPr>
  </w:style>
  <w:style w:type="paragraph" w:customStyle="1" w:styleId="afff8">
    <w:name w:val="Обычный (ПЗ)"/>
    <w:basedOn w:val="a5"/>
    <w:link w:val="afff9"/>
    <w:rsid w:val="004E741E"/>
    <w:pPr>
      <w:ind w:firstLine="720"/>
    </w:pPr>
    <w:rPr>
      <w:rFonts w:eastAsia="Times New Roman" w:cs="Times New Roman"/>
      <w:szCs w:val="24"/>
    </w:rPr>
  </w:style>
  <w:style w:type="character" w:customStyle="1" w:styleId="afff9">
    <w:name w:val="Обычный (ПЗ) Знак"/>
    <w:basedOn w:val="a6"/>
    <w:link w:val="afff8"/>
    <w:rsid w:val="004E741E"/>
    <w:rPr>
      <w:rFonts w:ascii="Times New Roman" w:eastAsia="Times New Roman" w:hAnsi="Times New Roman" w:cs="Times New Roman"/>
      <w:sz w:val="24"/>
      <w:szCs w:val="24"/>
    </w:rPr>
  </w:style>
  <w:style w:type="paragraph" w:customStyle="1" w:styleId="afffa">
    <w:name w:val="Основной стиль записки"/>
    <w:basedOn w:val="a5"/>
    <w:qFormat/>
    <w:rsid w:val="004E741E"/>
    <w:rPr>
      <w:rFonts w:eastAsia="Times New Roman" w:cs="Times New Roman"/>
      <w:szCs w:val="24"/>
    </w:rPr>
  </w:style>
  <w:style w:type="paragraph" w:customStyle="1" w:styleId="afffb">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f">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f"/>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c">
    <w:name w:val="Абзац"/>
    <w:basedOn w:val="a5"/>
    <w:link w:val="afffd"/>
    <w:qFormat/>
    <w:rsid w:val="00966ADD"/>
    <w:pPr>
      <w:spacing w:before="120" w:after="60"/>
      <w:ind w:firstLine="567"/>
    </w:pPr>
    <w:rPr>
      <w:rFonts w:eastAsia="Times New Roman" w:cs="Times New Roman"/>
      <w:szCs w:val="24"/>
    </w:rPr>
  </w:style>
  <w:style w:type="character" w:customStyle="1" w:styleId="afffd">
    <w:name w:val="Абзац Знак"/>
    <w:link w:val="afffc"/>
    <w:rsid w:val="00966ADD"/>
    <w:rPr>
      <w:rFonts w:ascii="Times New Roman" w:eastAsia="Times New Roman" w:hAnsi="Times New Roman" w:cs="Times New Roman"/>
      <w:sz w:val="24"/>
      <w:szCs w:val="24"/>
    </w:rPr>
  </w:style>
  <w:style w:type="paragraph" w:styleId="a3">
    <w:name w:val="List"/>
    <w:basedOn w:val="a5"/>
    <w:link w:val="afffe"/>
    <w:rsid w:val="00966ADD"/>
    <w:pPr>
      <w:numPr>
        <w:numId w:val="6"/>
      </w:numPr>
      <w:spacing w:after="60"/>
    </w:pPr>
    <w:rPr>
      <w:rFonts w:eastAsia="Times New Roman" w:cs="Times New Roman"/>
      <w:snapToGrid w:val="0"/>
      <w:szCs w:val="24"/>
    </w:rPr>
  </w:style>
  <w:style w:type="character" w:customStyle="1" w:styleId="afffe">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5"/>
    <w:rsid w:val="00966ADD"/>
    <w:pPr>
      <w:keepNext/>
      <w:keepLines/>
      <w:ind w:firstLine="0"/>
      <w:jc w:val="center"/>
    </w:pPr>
    <w:rPr>
      <w:rFonts w:eastAsia="Times New Roman" w:cs="Times New Roman"/>
      <w:b/>
      <w:sz w:val="22"/>
    </w:rPr>
  </w:style>
  <w:style w:type="paragraph" w:customStyle="1" w:styleId="affff3">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4"/>
    <w:rsid w:val="00966ADD"/>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966ADD"/>
    <w:rPr>
      <w:rFonts w:ascii="Times New Roman" w:eastAsia="Times New Roman" w:hAnsi="Times New Roman" w:cs="Times New Roman"/>
      <w:sz w:val="20"/>
      <w:szCs w:val="20"/>
    </w:rPr>
  </w:style>
  <w:style w:type="paragraph" w:styleId="affff5">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6">
    <w:name w:val="annotation text"/>
    <w:basedOn w:val="a5"/>
    <w:link w:val="affff7"/>
    <w:semiHidden/>
    <w:rsid w:val="00966ADD"/>
    <w:pPr>
      <w:ind w:firstLine="0"/>
      <w:jc w:val="left"/>
    </w:pPr>
    <w:rPr>
      <w:rFonts w:eastAsia="Times New Roman" w:cs="Times New Roman"/>
      <w:sz w:val="20"/>
      <w:szCs w:val="20"/>
    </w:rPr>
  </w:style>
  <w:style w:type="character" w:customStyle="1" w:styleId="affff7">
    <w:name w:val="Текст примечания Знак"/>
    <w:basedOn w:val="a6"/>
    <w:link w:val="affff6"/>
    <w:semiHidden/>
    <w:rsid w:val="00966ADD"/>
    <w:rPr>
      <w:rFonts w:ascii="Times New Roman" w:eastAsia="Times New Roman" w:hAnsi="Times New Roman" w:cs="Times New Roman"/>
      <w:sz w:val="20"/>
      <w:szCs w:val="20"/>
    </w:rPr>
  </w:style>
  <w:style w:type="paragraph" w:styleId="affff8">
    <w:name w:val="annotation subject"/>
    <w:basedOn w:val="affff6"/>
    <w:next w:val="affff6"/>
    <w:link w:val="affff9"/>
    <w:semiHidden/>
    <w:rsid w:val="00966ADD"/>
    <w:pPr>
      <w:ind w:firstLine="284"/>
      <w:jc w:val="both"/>
    </w:pPr>
    <w:rPr>
      <w:b/>
      <w:bCs/>
    </w:rPr>
  </w:style>
  <w:style w:type="character" w:customStyle="1" w:styleId="affff9">
    <w:name w:val="Тема примечания Знак"/>
    <w:basedOn w:val="affff7"/>
    <w:link w:val="affff8"/>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a">
    <w:name w:val="annotation reference"/>
    <w:semiHidden/>
    <w:rsid w:val="00966ADD"/>
    <w:rPr>
      <w:sz w:val="16"/>
      <w:szCs w:val="16"/>
    </w:rPr>
  </w:style>
  <w:style w:type="paragraph" w:customStyle="1" w:styleId="affffb">
    <w:name w:val="Табличный_слева"/>
    <w:basedOn w:val="a5"/>
    <w:rsid w:val="00966ADD"/>
    <w:pPr>
      <w:ind w:firstLine="0"/>
      <w:jc w:val="left"/>
    </w:pPr>
    <w:rPr>
      <w:rFonts w:eastAsia="Times New Roman" w:cs="Times New Roman"/>
      <w:sz w:val="22"/>
    </w:rPr>
  </w:style>
  <w:style w:type="paragraph" w:customStyle="1" w:styleId="1f0">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966ADD"/>
    <w:pPr>
      <w:tabs>
        <w:tab w:val="clear" w:pos="360"/>
      </w:tabs>
      <w:spacing w:before="0"/>
      <w:ind w:left="0" w:firstLine="0"/>
      <w:jc w:val="left"/>
    </w:pPr>
  </w:style>
  <w:style w:type="paragraph" w:customStyle="1" w:styleId="affffd">
    <w:name w:val="Табличный_по ширине"/>
    <w:basedOn w:val="affffb"/>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966ADD"/>
    <w:pPr>
      <w:jc w:val="center"/>
    </w:pPr>
    <w:rPr>
      <w:b/>
      <w:sz w:val="20"/>
    </w:rPr>
  </w:style>
  <w:style w:type="paragraph" w:customStyle="1" w:styleId="1f1">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e">
    <w:name w:val="Заголовок Знак"/>
    <w:uiPriority w:val="10"/>
    <w:rsid w:val="00966ADD"/>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0">
    <w:name w:val="Выделенная цитата Знак"/>
    <w:basedOn w:val="a6"/>
    <w:link w:val="afffff"/>
    <w:uiPriority w:val="30"/>
    <w:rsid w:val="00966ADD"/>
    <w:rPr>
      <w:rFonts w:ascii="Cambria" w:eastAsia="Times New Roman" w:hAnsi="Cambria" w:cs="Times New Roman"/>
      <w:i/>
      <w:iCs/>
      <w:color w:val="F4F4F4"/>
      <w:sz w:val="24"/>
      <w:szCs w:val="24"/>
      <w:shd w:val="clear" w:color="auto" w:fill="4F81BD"/>
    </w:rPr>
  </w:style>
  <w:style w:type="character" w:styleId="afffff1">
    <w:name w:val="Intense Emphasis"/>
    <w:uiPriority w:val="21"/>
    <w:qFormat/>
    <w:rsid w:val="00966ADD"/>
    <w:rPr>
      <w:b/>
      <w:bCs/>
      <w:i/>
      <w:iCs/>
      <w:color w:val="4F81BD"/>
      <w:sz w:val="22"/>
      <w:szCs w:val="22"/>
    </w:rPr>
  </w:style>
  <w:style w:type="character" w:styleId="afffff2">
    <w:name w:val="Subtle Reference"/>
    <w:uiPriority w:val="31"/>
    <w:qFormat/>
    <w:rsid w:val="00966ADD"/>
    <w:rPr>
      <w:color w:val="auto"/>
      <w:u w:val="single" w:color="9BBB59"/>
    </w:rPr>
  </w:style>
  <w:style w:type="character" w:styleId="afffff3">
    <w:name w:val="Intense Reference"/>
    <w:uiPriority w:val="32"/>
    <w:qFormat/>
    <w:rsid w:val="00966ADD"/>
    <w:rPr>
      <w:b/>
      <w:bCs/>
      <w:color w:val="76923C"/>
      <w:u w:val="single" w:color="9BBB59"/>
    </w:rPr>
  </w:style>
  <w:style w:type="paragraph" w:styleId="afffff4">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5">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6">
    <w:name w:val="Block Text"/>
    <w:basedOn w:val="a5"/>
    <w:rsid w:val="00966ADD"/>
    <w:pPr>
      <w:spacing w:line="360" w:lineRule="auto"/>
      <w:ind w:left="526" w:right="43"/>
    </w:pPr>
    <w:rPr>
      <w:rFonts w:eastAsia="Times New Roman" w:cs="Times New Roman"/>
      <w:sz w:val="28"/>
      <w:szCs w:val="28"/>
    </w:rPr>
  </w:style>
  <w:style w:type="character" w:styleId="afffff7">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966ADD"/>
    <w:pPr>
      <w:ind w:left="2160"/>
    </w:pPr>
  </w:style>
  <w:style w:type="paragraph" w:styleId="39">
    <w:name w:val="List Continue 3"/>
    <w:basedOn w:val="afffff8"/>
    <w:rsid w:val="00966ADD"/>
    <w:pPr>
      <w:ind w:left="2520"/>
    </w:pPr>
  </w:style>
  <w:style w:type="paragraph" w:styleId="44">
    <w:name w:val="List Continue 4"/>
    <w:basedOn w:val="afffff8"/>
    <w:rsid w:val="00966ADD"/>
    <w:pPr>
      <w:ind w:left="2880"/>
    </w:pPr>
  </w:style>
  <w:style w:type="paragraph" w:styleId="54">
    <w:name w:val="List Continue 5"/>
    <w:basedOn w:val="afffff8"/>
    <w:rsid w:val="00966ADD"/>
    <w:pPr>
      <w:ind w:left="3240"/>
    </w:pPr>
  </w:style>
  <w:style w:type="paragraph" w:styleId="afffff9">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9"/>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ff0"/>
    <w:link w:val="afffffb"/>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b">
    <w:name w:val="Шапка Знак"/>
    <w:basedOn w:val="a6"/>
    <w:link w:val="afffffa"/>
    <w:rsid w:val="00966ADD"/>
    <w:rPr>
      <w:rFonts w:ascii="Arial" w:eastAsia="Times New Roman" w:hAnsi="Arial" w:cs="Times New Roman"/>
      <w:sz w:val="20"/>
      <w:szCs w:val="20"/>
    </w:rPr>
  </w:style>
  <w:style w:type="paragraph" w:styleId="afffffc">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d">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e">
    <w:name w:val="Date"/>
    <w:basedOn w:val="a5"/>
    <w:next w:val="a5"/>
    <w:link w:val="affffff"/>
    <w:rsid w:val="00966ADD"/>
    <w:pPr>
      <w:spacing w:line="360" w:lineRule="auto"/>
      <w:ind w:left="1080"/>
    </w:pPr>
    <w:rPr>
      <w:rFonts w:ascii="Arial" w:eastAsia="Times New Roman" w:hAnsi="Arial" w:cs="Times New Roman"/>
      <w:spacing w:val="-5"/>
      <w:sz w:val="20"/>
      <w:szCs w:val="20"/>
    </w:rPr>
  </w:style>
  <w:style w:type="character" w:customStyle="1" w:styleId="affffff">
    <w:name w:val="Дата Знак"/>
    <w:basedOn w:val="a6"/>
    <w:link w:val="afffffe"/>
    <w:rsid w:val="00966ADD"/>
    <w:rPr>
      <w:rFonts w:ascii="Arial" w:eastAsia="Times New Roman" w:hAnsi="Arial" w:cs="Times New Roman"/>
      <w:spacing w:val="-5"/>
      <w:sz w:val="20"/>
      <w:szCs w:val="20"/>
    </w:rPr>
  </w:style>
  <w:style w:type="paragraph" w:styleId="affffff0">
    <w:name w:val="Note Heading"/>
    <w:basedOn w:val="a5"/>
    <w:next w:val="a5"/>
    <w:link w:val="affffff1"/>
    <w:rsid w:val="00966ADD"/>
    <w:pPr>
      <w:spacing w:line="360" w:lineRule="auto"/>
      <w:ind w:left="1080"/>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e"/>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d"/>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2">
    <w:name w:val="Signature"/>
    <w:basedOn w:val="a5"/>
    <w:link w:val="affffff3"/>
    <w:rsid w:val="00966ADD"/>
    <w:pPr>
      <w:spacing w:line="360" w:lineRule="auto"/>
      <w:ind w:left="4252"/>
    </w:pPr>
    <w:rPr>
      <w:rFonts w:ascii="Arial" w:eastAsia="Times New Roman" w:hAnsi="Arial" w:cs="Times New Roman"/>
      <w:spacing w:val="-5"/>
      <w:sz w:val="20"/>
      <w:szCs w:val="20"/>
    </w:rPr>
  </w:style>
  <w:style w:type="character" w:customStyle="1" w:styleId="affffff3">
    <w:name w:val="Подпись Знак"/>
    <w:basedOn w:val="a6"/>
    <w:link w:val="affffff2"/>
    <w:rsid w:val="00966ADD"/>
    <w:rPr>
      <w:rFonts w:ascii="Arial" w:eastAsia="Times New Roman" w:hAnsi="Arial" w:cs="Times New Roman"/>
      <w:spacing w:val="-5"/>
      <w:sz w:val="20"/>
      <w:szCs w:val="20"/>
    </w:rPr>
  </w:style>
  <w:style w:type="paragraph" w:styleId="affffff4">
    <w:name w:val="Salutation"/>
    <w:basedOn w:val="a5"/>
    <w:next w:val="a5"/>
    <w:link w:val="affffff5"/>
    <w:rsid w:val="00966ADD"/>
    <w:pPr>
      <w:spacing w:line="360" w:lineRule="auto"/>
      <w:ind w:left="1080"/>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966ADD"/>
    <w:rPr>
      <w:rFonts w:ascii="Arial" w:eastAsia="Times New Roman" w:hAnsi="Arial" w:cs="Times New Roman"/>
      <w:spacing w:val="-5"/>
      <w:sz w:val="20"/>
      <w:szCs w:val="20"/>
    </w:rPr>
  </w:style>
  <w:style w:type="paragraph" w:styleId="affffff6">
    <w:name w:val="Closing"/>
    <w:basedOn w:val="a5"/>
    <w:link w:val="affffff7"/>
    <w:rsid w:val="00966ADD"/>
    <w:pPr>
      <w:spacing w:line="360" w:lineRule="auto"/>
      <w:ind w:left="4252"/>
    </w:pPr>
    <w:rPr>
      <w:rFonts w:ascii="Arial" w:eastAsia="Times New Roman" w:hAnsi="Arial" w:cs="Times New Roman"/>
      <w:spacing w:val="-5"/>
      <w:sz w:val="20"/>
      <w:szCs w:val="20"/>
    </w:rPr>
  </w:style>
  <w:style w:type="character" w:customStyle="1" w:styleId="affffff7">
    <w:name w:val="Прощание Знак"/>
    <w:basedOn w:val="a6"/>
    <w:link w:val="affffff6"/>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8">
    <w:name w:val="E-mail Signature"/>
    <w:basedOn w:val="a5"/>
    <w:link w:val="affffff9"/>
    <w:rsid w:val="00966ADD"/>
    <w:pPr>
      <w:spacing w:line="360" w:lineRule="auto"/>
      <w:ind w:left="1080"/>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966AD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966A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966AD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966A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966ADD"/>
  </w:style>
  <w:style w:type="table" w:styleId="1f7">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966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966AD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1">
    <w:name w:val="ТЕКСТ ГРАД"/>
    <w:basedOn w:val="a5"/>
    <w:link w:val="afffffff2"/>
    <w:qFormat/>
    <w:rsid w:val="00966ADD"/>
    <w:pPr>
      <w:spacing w:line="360" w:lineRule="auto"/>
    </w:pPr>
    <w:rPr>
      <w:rFonts w:eastAsia="Times New Roman" w:cs="Times New Roman"/>
      <w:szCs w:val="24"/>
    </w:rPr>
  </w:style>
  <w:style w:type="character" w:customStyle="1" w:styleId="afffffff2">
    <w:name w:val="ТЕКСТ ГРАД Знак"/>
    <w:link w:val="afffffff1"/>
    <w:rsid w:val="00966ADD"/>
    <w:rPr>
      <w:rFonts w:ascii="Times New Roman" w:eastAsia="Times New Roman" w:hAnsi="Times New Roman" w:cs="Times New Roman"/>
      <w:sz w:val="24"/>
      <w:szCs w:val="24"/>
    </w:rPr>
  </w:style>
  <w:style w:type="paragraph" w:customStyle="1" w:styleId="afffffff3">
    <w:name w:val="ООО  «Институт Территориального Планирования"/>
    <w:basedOn w:val="a5"/>
    <w:link w:val="afffffff4"/>
    <w:qFormat/>
    <w:rsid w:val="00966ADD"/>
    <w:pPr>
      <w:spacing w:line="360" w:lineRule="auto"/>
      <w:ind w:left="709" w:firstLine="0"/>
      <w:jc w:val="right"/>
    </w:pPr>
    <w:rPr>
      <w:rFonts w:eastAsia="Times New Roman" w:cs="Times New Roman"/>
      <w:szCs w:val="24"/>
    </w:rPr>
  </w:style>
  <w:style w:type="character" w:customStyle="1" w:styleId="afffffff4">
    <w:name w:val="ООО  «Институт Территориального Планирования Знак"/>
    <w:link w:val="afffffff3"/>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5">
    <w:name w:val="Placeholder Text"/>
    <w:uiPriority w:val="99"/>
    <w:semiHidden/>
    <w:rsid w:val="00966ADD"/>
    <w:rPr>
      <w:color w:val="808080"/>
    </w:rPr>
  </w:style>
  <w:style w:type="paragraph" w:styleId="afffffff6">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7">
    <w:name w:val="ГРАД Основной текст"/>
    <w:basedOn w:val="a5"/>
    <w:link w:val="afffffff8"/>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8">
    <w:name w:val="ГРАД Основной текст Знак Знак"/>
    <w:link w:val="afffffff7"/>
    <w:rsid w:val="00966ADD"/>
    <w:rPr>
      <w:rFonts w:ascii="Times New Roman" w:eastAsia="Calibri" w:hAnsi="Times New Roman" w:cs="Times New Roman"/>
      <w:bCs/>
      <w:spacing w:val="4"/>
      <w:w w:val="109"/>
      <w:sz w:val="24"/>
      <w:szCs w:val="28"/>
      <w:lang w:bidi="en-US"/>
    </w:rPr>
  </w:style>
  <w:style w:type="paragraph" w:customStyle="1" w:styleId="afffffff9">
    <w:name w:val="ГРАД Список маркированный"/>
    <w:basedOn w:val="afffff4"/>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uiPriority w:val="99"/>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a">
    <w:name w:val="Символ сноски"/>
    <w:rsid w:val="00966ADD"/>
  </w:style>
  <w:style w:type="paragraph" w:customStyle="1" w:styleId="afffffffb">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c">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9">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d">
    <w:name w:val="Основной текст_"/>
    <w:link w:val="2fc"/>
    <w:rsid w:val="00966ADD"/>
    <w:rPr>
      <w:shd w:val="clear" w:color="auto" w:fill="FFFFFF"/>
    </w:rPr>
  </w:style>
  <w:style w:type="paragraph" w:customStyle="1" w:styleId="2fc">
    <w:name w:val="Основной текст2"/>
    <w:basedOn w:val="a5"/>
    <w:link w:val="afffffffd"/>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e">
    <w:name w:val="Оглавление_"/>
    <w:link w:val="affffffff"/>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
    <w:name w:val="Оглавление"/>
    <w:basedOn w:val="a5"/>
    <w:link w:val="afffffffe"/>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f1"/>
    <w:uiPriority w:val="59"/>
    <w:rsid w:val="00966A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966ADD"/>
    <w:pPr>
      <w:spacing w:line="276" w:lineRule="auto"/>
    </w:pPr>
    <w:rPr>
      <w:rFonts w:eastAsia="Times New Roman" w:cs="Times New Roman"/>
      <w:szCs w:val="24"/>
    </w:rPr>
  </w:style>
  <w:style w:type="character" w:customStyle="1" w:styleId="affffffff1">
    <w:name w:val="_абзац Знак"/>
    <w:link w:val="affffffff0"/>
    <w:rsid w:val="00966ADD"/>
    <w:rPr>
      <w:rFonts w:ascii="Times New Roman" w:eastAsia="Times New Roman" w:hAnsi="Times New Roman" w:cs="Times New Roman"/>
      <w:sz w:val="24"/>
      <w:szCs w:val="24"/>
    </w:rPr>
  </w:style>
  <w:style w:type="character" w:customStyle="1" w:styleId="affb">
    <w:name w:val="Абзац списка Знак"/>
    <w:aliases w:val="Абзац списка основной Знак,Bullet List Знак,FooterText Знак,numbered Знак,Paragraphe de liste1 Знак,lp1 Знак,Заголовок_3 Знак"/>
    <w:link w:val="affa"/>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3">
    <w:name w:val="Гипертекстовая ссылка"/>
    <w:uiPriority w:val="99"/>
    <w:rsid w:val="00966ADD"/>
    <w:rPr>
      <w:color w:val="106BBE"/>
    </w:rPr>
  </w:style>
  <w:style w:type="paragraph" w:customStyle="1" w:styleId="affffffff4">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5">
    <w:name w:val="МОЕ"/>
    <w:basedOn w:val="a5"/>
    <w:rsid w:val="00A113F2"/>
    <w:rPr>
      <w:rFonts w:eastAsia="Times New Roman" w:cs="Times New Roman"/>
      <w:spacing w:val="10"/>
      <w:sz w:val="28"/>
      <w:szCs w:val="28"/>
    </w:rPr>
  </w:style>
  <w:style w:type="paragraph" w:customStyle="1" w:styleId="affffffff6">
    <w:name w:val="Таблица НГП"/>
    <w:basedOn w:val="a5"/>
    <w:qFormat/>
    <w:rsid w:val="00752037"/>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752037"/>
  </w:style>
  <w:style w:type="character" w:customStyle="1" w:styleId="mw-editsection">
    <w:name w:val="mw-editsection"/>
    <w:basedOn w:val="a6"/>
    <w:rsid w:val="00752037"/>
  </w:style>
  <w:style w:type="character" w:customStyle="1" w:styleId="mw-editsection-bracket">
    <w:name w:val="mw-editsection-bracket"/>
    <w:basedOn w:val="a6"/>
    <w:rsid w:val="00752037"/>
  </w:style>
  <w:style w:type="character" w:customStyle="1" w:styleId="mw-editsection-divider">
    <w:name w:val="mw-editsection-divider"/>
    <w:basedOn w:val="a6"/>
    <w:rsid w:val="00752037"/>
  </w:style>
  <w:style w:type="paragraph" w:customStyle="1" w:styleId="affffffff7">
    <w:name w:val="Знак Знак Знак Знак Знак Знак Знак"/>
    <w:basedOn w:val="a5"/>
    <w:rsid w:val="00752037"/>
    <w:pPr>
      <w:spacing w:after="160" w:line="240" w:lineRule="exact"/>
      <w:ind w:firstLine="0"/>
      <w:jc w:val="left"/>
    </w:pPr>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0674569">
      <w:bodyDiv w:val="1"/>
      <w:marLeft w:val="0"/>
      <w:marRight w:val="0"/>
      <w:marTop w:val="0"/>
      <w:marBottom w:val="0"/>
      <w:divBdr>
        <w:top w:val="none" w:sz="0" w:space="0" w:color="auto"/>
        <w:left w:val="none" w:sz="0" w:space="0" w:color="auto"/>
        <w:bottom w:val="none" w:sz="0" w:space="0" w:color="auto"/>
        <w:right w:val="none" w:sz="0" w:space="0" w:color="auto"/>
      </w:divBdr>
    </w:div>
    <w:div w:id="255553994">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283661607">
      <w:bodyDiv w:val="1"/>
      <w:marLeft w:val="0"/>
      <w:marRight w:val="0"/>
      <w:marTop w:val="0"/>
      <w:marBottom w:val="0"/>
      <w:divBdr>
        <w:top w:val="none" w:sz="0" w:space="0" w:color="auto"/>
        <w:left w:val="none" w:sz="0" w:space="0" w:color="auto"/>
        <w:bottom w:val="none" w:sz="0" w:space="0" w:color="auto"/>
        <w:right w:val="none" w:sz="0" w:space="0" w:color="auto"/>
      </w:divBdr>
    </w:div>
    <w:div w:id="312561285">
      <w:bodyDiv w:val="1"/>
      <w:marLeft w:val="0"/>
      <w:marRight w:val="0"/>
      <w:marTop w:val="0"/>
      <w:marBottom w:val="0"/>
      <w:divBdr>
        <w:top w:val="none" w:sz="0" w:space="0" w:color="auto"/>
        <w:left w:val="none" w:sz="0" w:space="0" w:color="auto"/>
        <w:bottom w:val="none" w:sz="0" w:space="0" w:color="auto"/>
        <w:right w:val="none" w:sz="0" w:space="0" w:color="auto"/>
      </w:divBdr>
    </w:div>
    <w:div w:id="346560231">
      <w:bodyDiv w:val="1"/>
      <w:marLeft w:val="0"/>
      <w:marRight w:val="0"/>
      <w:marTop w:val="0"/>
      <w:marBottom w:val="0"/>
      <w:divBdr>
        <w:top w:val="none" w:sz="0" w:space="0" w:color="auto"/>
        <w:left w:val="none" w:sz="0" w:space="0" w:color="auto"/>
        <w:bottom w:val="none" w:sz="0" w:space="0" w:color="auto"/>
        <w:right w:val="none" w:sz="0" w:space="0" w:color="auto"/>
      </w:divBdr>
      <w:divsChild>
        <w:div w:id="1973100168">
          <w:marLeft w:val="0"/>
          <w:marRight w:val="0"/>
          <w:marTop w:val="120"/>
          <w:marBottom w:val="0"/>
          <w:divBdr>
            <w:top w:val="none" w:sz="0" w:space="0" w:color="auto"/>
            <w:left w:val="none" w:sz="0" w:space="0" w:color="auto"/>
            <w:bottom w:val="none" w:sz="0" w:space="0" w:color="auto"/>
            <w:right w:val="none" w:sz="0" w:space="0" w:color="auto"/>
          </w:divBdr>
        </w:div>
        <w:div w:id="1564869210">
          <w:marLeft w:val="0"/>
          <w:marRight w:val="0"/>
          <w:marTop w:val="120"/>
          <w:marBottom w:val="0"/>
          <w:divBdr>
            <w:top w:val="none" w:sz="0" w:space="0" w:color="auto"/>
            <w:left w:val="none" w:sz="0" w:space="0" w:color="auto"/>
            <w:bottom w:val="none" w:sz="0" w:space="0" w:color="auto"/>
            <w:right w:val="none" w:sz="0" w:space="0" w:color="auto"/>
          </w:divBdr>
        </w:div>
        <w:div w:id="1068842099">
          <w:marLeft w:val="0"/>
          <w:marRight w:val="0"/>
          <w:marTop w:val="120"/>
          <w:marBottom w:val="0"/>
          <w:divBdr>
            <w:top w:val="none" w:sz="0" w:space="0" w:color="auto"/>
            <w:left w:val="none" w:sz="0" w:space="0" w:color="auto"/>
            <w:bottom w:val="none" w:sz="0" w:space="0" w:color="auto"/>
            <w:right w:val="none" w:sz="0" w:space="0" w:color="auto"/>
          </w:divBdr>
        </w:div>
      </w:divsChild>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00836376">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65598585">
      <w:bodyDiv w:val="1"/>
      <w:marLeft w:val="0"/>
      <w:marRight w:val="0"/>
      <w:marTop w:val="0"/>
      <w:marBottom w:val="0"/>
      <w:divBdr>
        <w:top w:val="none" w:sz="0" w:space="0" w:color="auto"/>
        <w:left w:val="none" w:sz="0" w:space="0" w:color="auto"/>
        <w:bottom w:val="none" w:sz="0" w:space="0" w:color="auto"/>
        <w:right w:val="none" w:sz="0" w:space="0" w:color="auto"/>
      </w:divBdr>
    </w:div>
    <w:div w:id="682707198">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39447758">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782848346">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20640725">
      <w:bodyDiv w:val="1"/>
      <w:marLeft w:val="0"/>
      <w:marRight w:val="0"/>
      <w:marTop w:val="0"/>
      <w:marBottom w:val="0"/>
      <w:divBdr>
        <w:top w:val="none" w:sz="0" w:space="0" w:color="auto"/>
        <w:left w:val="none" w:sz="0" w:space="0" w:color="auto"/>
        <w:bottom w:val="none" w:sz="0" w:space="0" w:color="auto"/>
        <w:right w:val="none" w:sz="0" w:space="0" w:color="auto"/>
      </w:divBdr>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81847644">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2229845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94844249">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37626386">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0249311">
      <w:bodyDiv w:val="1"/>
      <w:marLeft w:val="0"/>
      <w:marRight w:val="0"/>
      <w:marTop w:val="0"/>
      <w:marBottom w:val="0"/>
      <w:divBdr>
        <w:top w:val="none" w:sz="0" w:space="0" w:color="auto"/>
        <w:left w:val="none" w:sz="0" w:space="0" w:color="auto"/>
        <w:bottom w:val="none" w:sz="0" w:space="0" w:color="auto"/>
        <w:right w:val="none" w:sz="0" w:space="0" w:color="auto"/>
      </w:divBdr>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6465409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55247-25F3-483B-BA33-4D2BC2B16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2043</TotalTime>
  <Pages>1</Pages>
  <Words>340</Words>
  <Characters>1938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ГЕОМИР</dc:creator>
  <cp:lastModifiedBy>Молокова Дарья Николаевна</cp:lastModifiedBy>
  <cp:revision>17</cp:revision>
  <cp:lastPrinted>2022-12-15T11:59:00Z</cp:lastPrinted>
  <dcterms:created xsi:type="dcterms:W3CDTF">2022-08-10T12:06:00Z</dcterms:created>
  <dcterms:modified xsi:type="dcterms:W3CDTF">2026-03-27T07:20:00Z</dcterms:modified>
</cp:coreProperties>
</file>